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5E" w:rsidRDefault="002D635E" w:rsidP="002D635E">
      <w:pPr>
        <w:pStyle w:val="ConsPlusNormal"/>
        <w:jc w:val="center"/>
        <w:rPr>
          <w:rFonts w:ascii="Times New Roman" w:hAnsi="Times New Roman" w:cs="Times New Roman"/>
          <w:b/>
          <w:bCs/>
        </w:rPr>
      </w:pPr>
      <w:r>
        <w:rPr>
          <w:rFonts w:ascii="Times New Roman" w:hAnsi="Times New Roman" w:cs="Times New Roman"/>
          <w:b/>
          <w:bCs/>
        </w:rPr>
        <w:t>ДОГОВОР № ____</w:t>
      </w:r>
    </w:p>
    <w:p w:rsidR="002D635E" w:rsidRDefault="002D635E" w:rsidP="002D635E">
      <w:pPr>
        <w:pStyle w:val="ConsPlusNormal"/>
        <w:jc w:val="center"/>
        <w:rPr>
          <w:rFonts w:ascii="Times New Roman" w:hAnsi="Times New Roman" w:cs="Times New Roman"/>
          <w:b/>
          <w:bCs/>
        </w:rPr>
      </w:pPr>
      <w:r>
        <w:rPr>
          <w:rFonts w:ascii="Times New Roman" w:hAnsi="Times New Roman" w:cs="Times New Roman"/>
          <w:b/>
          <w:bCs/>
        </w:rPr>
        <w:t xml:space="preserve">об образовании по образовательным программам дошкольного образования </w:t>
      </w:r>
    </w:p>
    <w:p w:rsidR="002D635E" w:rsidRDefault="002D635E" w:rsidP="002D635E">
      <w:pPr>
        <w:pStyle w:val="ConsPlusNormal"/>
        <w:jc w:val="center"/>
        <w:rPr>
          <w:rFonts w:ascii="Times New Roman" w:hAnsi="Times New Roman" w:cs="Times New Roman"/>
          <w:b/>
          <w:bCs/>
        </w:rPr>
      </w:pPr>
      <w:r>
        <w:rPr>
          <w:rFonts w:ascii="Times New Roman" w:hAnsi="Times New Roman" w:cs="Times New Roman"/>
          <w:b/>
          <w:bCs/>
        </w:rPr>
        <w:t xml:space="preserve">Муниципального бюджетного дошкольного образовательного учреждения - </w:t>
      </w:r>
    </w:p>
    <w:p w:rsidR="002D635E" w:rsidRDefault="002D635E" w:rsidP="002D635E">
      <w:pPr>
        <w:pStyle w:val="ConsPlusNormal"/>
        <w:jc w:val="center"/>
        <w:rPr>
          <w:rFonts w:ascii="Times New Roman" w:hAnsi="Times New Roman" w:cs="Times New Roman"/>
          <w:b/>
          <w:bCs/>
        </w:rPr>
      </w:pPr>
      <w:r>
        <w:rPr>
          <w:rFonts w:ascii="Times New Roman" w:hAnsi="Times New Roman" w:cs="Times New Roman"/>
          <w:b/>
          <w:bCs/>
        </w:rPr>
        <w:t>детский сад комбинированного вида № 302</w:t>
      </w:r>
    </w:p>
    <w:p w:rsidR="002D635E" w:rsidRDefault="002D635E" w:rsidP="002D635E">
      <w:pPr>
        <w:pStyle w:val="ConsPlusNonformat"/>
        <w:rPr>
          <w:rFonts w:ascii="Times New Roman" w:hAnsi="Times New Roman" w:cs="Times New Roman"/>
          <w:i/>
        </w:rPr>
      </w:pPr>
      <w:r>
        <w:rPr>
          <w:rFonts w:ascii="Times New Roman" w:hAnsi="Times New Roman" w:cs="Times New Roman"/>
        </w:rPr>
        <w:t xml:space="preserve">г. Екатеринбург                                                                                        </w:t>
      </w:r>
      <w:r>
        <w:rPr>
          <w:rFonts w:ascii="Times New Roman" w:hAnsi="Times New Roman" w:cs="Times New Roman"/>
        </w:rPr>
        <w:tab/>
        <w:t xml:space="preserve">                                     </w:t>
      </w:r>
      <w:proofErr w:type="gramStart"/>
      <w:r>
        <w:rPr>
          <w:rFonts w:ascii="Times New Roman" w:hAnsi="Times New Roman" w:cs="Times New Roman"/>
        </w:rPr>
        <w:t xml:space="preserve">   </w:t>
      </w:r>
      <w:r>
        <w:rPr>
          <w:rFonts w:ascii="Times New Roman" w:hAnsi="Times New Roman" w:cs="Times New Roman"/>
          <w:i/>
        </w:rPr>
        <w:t>«</w:t>
      </w:r>
      <w:proofErr w:type="gramEnd"/>
      <w:r>
        <w:rPr>
          <w:rFonts w:ascii="Times New Roman" w:hAnsi="Times New Roman" w:cs="Times New Roman"/>
          <w:i/>
        </w:rPr>
        <w:t>___»__________ 20_____ г.</w:t>
      </w:r>
    </w:p>
    <w:p w:rsidR="002D635E" w:rsidRDefault="002D635E" w:rsidP="002D635E">
      <w:pPr>
        <w:pStyle w:val="ConsPlusNonformat"/>
        <w:jc w:val="center"/>
        <w:rPr>
          <w:rFonts w:ascii="Times New Roman" w:hAnsi="Times New Roman" w:cs="Times New Roman"/>
        </w:rPr>
      </w:pPr>
    </w:p>
    <w:p w:rsidR="002D635E" w:rsidRDefault="002D635E" w:rsidP="002D635E">
      <w:pPr>
        <w:pStyle w:val="ConsPlusNonformat"/>
        <w:ind w:firstLine="708"/>
        <w:jc w:val="both"/>
        <w:rPr>
          <w:rFonts w:ascii="Times New Roman" w:hAnsi="Times New Roman" w:cs="Times New Roman"/>
          <w:i/>
          <w:u w:val="single"/>
        </w:rPr>
      </w:pPr>
      <w:r>
        <w:rPr>
          <w:rFonts w:ascii="Times New Roman" w:hAnsi="Times New Roman" w:cs="Times New Roman"/>
        </w:rPr>
        <w:t xml:space="preserve">Муниципальное бюджетное дошкольное образовательное учреждение -   детский сад комбинированного вида № 302 Верх – </w:t>
      </w:r>
      <w:proofErr w:type="spellStart"/>
      <w:r>
        <w:rPr>
          <w:rFonts w:ascii="Times New Roman" w:hAnsi="Times New Roman" w:cs="Times New Roman"/>
        </w:rPr>
        <w:t>Исетского</w:t>
      </w:r>
      <w:proofErr w:type="spellEnd"/>
      <w:r>
        <w:rPr>
          <w:rFonts w:ascii="Times New Roman" w:hAnsi="Times New Roman" w:cs="Times New Roman"/>
        </w:rPr>
        <w:t xml:space="preserve"> района, города  Екатеринбурга  осуществляющее  образовательную   деятельность  (далее  -  образовательная организация) на основании  лицензии на  право  ведения образовательной деятельности от 06.05.2016 г., регистрационный   номер № 18647;   серия 66 Л01 № 0005421,  выданной Министерством  общего  и   профессионального образования Свердловской области, именуемое  в   дальнейшем      «Исполнитель»,  в     лице   заведующего     </w:t>
      </w:r>
      <w:proofErr w:type="spellStart"/>
      <w:r>
        <w:rPr>
          <w:rFonts w:ascii="Times New Roman" w:hAnsi="Times New Roman" w:cs="Times New Roman"/>
          <w:i/>
          <w:u w:val="single"/>
        </w:rPr>
        <w:t>Анжеллы</w:t>
      </w:r>
      <w:proofErr w:type="spellEnd"/>
      <w:r>
        <w:rPr>
          <w:rFonts w:ascii="Times New Roman" w:hAnsi="Times New Roman" w:cs="Times New Roman"/>
          <w:i/>
          <w:u w:val="single"/>
        </w:rPr>
        <w:t xml:space="preserve"> Валерьевны Докучаевой</w:t>
      </w:r>
      <w:r>
        <w:rPr>
          <w:rFonts w:ascii="Times New Roman" w:hAnsi="Times New Roman" w:cs="Times New Roman"/>
        </w:rPr>
        <w:t xml:space="preserve">, действующего на основании Устава № 2579/46/36 от 21.12.2015 г.  с одной стороны, и родитель (законный представитель) ребенка </w:t>
      </w:r>
      <w:r>
        <w:rPr>
          <w:rFonts w:ascii="Times New Roman" w:hAnsi="Times New Roman" w:cs="Times New Roman"/>
          <w:i/>
        </w:rPr>
        <w:t>____________________________________________________</w:t>
      </w:r>
      <w:proofErr w:type="gramStart"/>
      <w:r>
        <w:rPr>
          <w:rFonts w:ascii="Times New Roman" w:hAnsi="Times New Roman" w:cs="Times New Roman"/>
          <w:i/>
        </w:rPr>
        <w:t>_,</w:t>
      </w:r>
      <w:r>
        <w:rPr>
          <w:rFonts w:ascii="Times New Roman" w:hAnsi="Times New Roman" w:cs="Times New Roman"/>
        </w:rPr>
        <w:t>именуемый</w:t>
      </w:r>
      <w:proofErr w:type="gramEnd"/>
      <w:r>
        <w:rPr>
          <w:rFonts w:ascii="Times New Roman" w:hAnsi="Times New Roman" w:cs="Times New Roman"/>
        </w:rPr>
        <w:t xml:space="preserve"> в дальнейшем «Заказчик», с другой стороны, действующего  в интересах  несовершеннолетнего_____________________________</w:t>
      </w:r>
      <w:r>
        <w:rPr>
          <w:rFonts w:ascii="Times New Roman" w:hAnsi="Times New Roman" w:cs="Times New Roman"/>
          <w:u w:val="single"/>
        </w:rPr>
        <w:t xml:space="preserve"> ребенка, дата </w:t>
      </w:r>
      <w:proofErr w:type="spellStart"/>
      <w:r>
        <w:rPr>
          <w:rFonts w:ascii="Times New Roman" w:hAnsi="Times New Roman" w:cs="Times New Roman"/>
          <w:u w:val="single"/>
        </w:rPr>
        <w:t>рождения</w:t>
      </w:r>
      <w:r>
        <w:rPr>
          <w:rFonts w:ascii="Times New Roman" w:hAnsi="Times New Roman" w:cs="Times New Roman"/>
        </w:rPr>
        <w:t>____________проживающего</w:t>
      </w:r>
      <w:proofErr w:type="spellEnd"/>
      <w:r>
        <w:rPr>
          <w:rFonts w:ascii="Times New Roman" w:hAnsi="Times New Roman" w:cs="Times New Roman"/>
        </w:rPr>
        <w:t xml:space="preserve"> по адресу: _____________________________________________________именуемый  в  дальнейшем  «Воспитанник»,   совместно   именуемые   Стороны, заключили настоящий Договор о нижеследующем:</w:t>
      </w:r>
    </w:p>
    <w:p w:rsidR="002D635E" w:rsidRDefault="002D635E" w:rsidP="002D635E">
      <w:pPr>
        <w:pStyle w:val="ConsPlusNormal"/>
        <w:jc w:val="center"/>
        <w:outlineLvl w:val="1"/>
        <w:rPr>
          <w:rFonts w:ascii="Times New Roman" w:hAnsi="Times New Roman" w:cs="Times New Roman"/>
          <w:b/>
        </w:rPr>
      </w:pPr>
      <w:bookmarkStart w:id="0" w:name="Par74"/>
      <w:bookmarkEnd w:id="0"/>
      <w:r>
        <w:rPr>
          <w:rFonts w:ascii="Times New Roman" w:hAnsi="Times New Roman" w:cs="Times New Roman"/>
          <w:b/>
        </w:rPr>
        <w:t>1. Предмет договора</w:t>
      </w:r>
    </w:p>
    <w:p w:rsidR="002D635E" w:rsidRDefault="002D635E" w:rsidP="002D635E">
      <w:pPr>
        <w:pStyle w:val="ConsPlusNormal"/>
        <w:tabs>
          <w:tab w:val="left" w:pos="7371"/>
        </w:tabs>
        <w:jc w:val="both"/>
        <w:rPr>
          <w:rFonts w:ascii="Times New Roman" w:hAnsi="Times New Roman" w:cs="Times New Roman"/>
        </w:rPr>
      </w:pPr>
      <w:bookmarkStart w:id="1" w:name="Par86"/>
      <w:bookmarkEnd w:id="1"/>
      <w:r>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D635E" w:rsidRDefault="002D635E" w:rsidP="002D635E">
      <w:pPr>
        <w:pStyle w:val="ConsPlusNormal"/>
        <w:jc w:val="both"/>
        <w:rPr>
          <w:rFonts w:ascii="Times New Roman" w:hAnsi="Times New Roman" w:cs="Times New Roman"/>
          <w:i/>
        </w:rPr>
      </w:pPr>
      <w:r>
        <w:rPr>
          <w:rFonts w:ascii="Times New Roman" w:hAnsi="Times New Roman" w:cs="Times New Roman"/>
        </w:rPr>
        <w:t xml:space="preserve">1.2. Форма обучения: </w:t>
      </w:r>
      <w:r>
        <w:rPr>
          <w:rFonts w:ascii="Times New Roman" w:hAnsi="Times New Roman" w:cs="Times New Roman"/>
          <w:i/>
        </w:rPr>
        <w:t>очная.</w:t>
      </w:r>
    </w:p>
    <w:p w:rsidR="002D635E" w:rsidRDefault="002D635E" w:rsidP="002D635E">
      <w:pPr>
        <w:pStyle w:val="ConsPlusNormal"/>
        <w:jc w:val="both"/>
        <w:rPr>
          <w:rFonts w:ascii="Times New Roman" w:hAnsi="Times New Roman" w:cs="Times New Roman"/>
        </w:rPr>
      </w:pPr>
      <w:bookmarkStart w:id="2" w:name="Par78"/>
      <w:bookmarkEnd w:id="2"/>
      <w:r>
        <w:rPr>
          <w:rFonts w:ascii="Times New Roman" w:hAnsi="Times New Roman" w:cs="Times New Roman"/>
        </w:rPr>
        <w:t xml:space="preserve">1.3. Наименование образовательной программы: </w:t>
      </w:r>
      <w:r>
        <w:rPr>
          <w:rFonts w:ascii="Times New Roman" w:hAnsi="Times New Roman" w:cs="Times New Roman"/>
          <w:i/>
        </w:rPr>
        <w:t xml:space="preserve">Адаптированная основная образовательная программа дошкольного образования с приоритетным осуществлением деятельности по квалифицированной коррекции недостатков в физическом и (или психическом развитии детей с ограниченными возможностями здоровья, </w:t>
      </w:r>
      <w:r>
        <w:rPr>
          <w:rFonts w:ascii="Times New Roman" w:hAnsi="Times New Roman" w:cs="Times New Roman"/>
        </w:rPr>
        <w:t>самостоятельно разработанная и утвержденная образовательной организацией.</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 календарных года.</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 xml:space="preserve">1.5. Режим пребывания Воспитанника в образовательном учреждении -  МБДОУ функционирует в режиме 10,5 – часового пребывания детей с </w:t>
      </w:r>
      <w:r>
        <w:rPr>
          <w:rFonts w:ascii="Times New Roman" w:hAnsi="Times New Roman" w:cs="Times New Roman"/>
          <w:sz w:val="18"/>
          <w:szCs w:val="18"/>
        </w:rPr>
        <w:t>07.30 до 18.00</w:t>
      </w:r>
      <w:r>
        <w:rPr>
          <w:rFonts w:ascii="Times New Roman" w:hAnsi="Times New Roman" w:cs="Times New Roman"/>
        </w:rPr>
        <w:t xml:space="preserve"> часов и пятидневной рабочей недели, исключая выходные и праздничные дни. </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 xml:space="preserve">1.6. </w:t>
      </w:r>
      <w:proofErr w:type="gramStart"/>
      <w:r>
        <w:rPr>
          <w:rFonts w:ascii="Times New Roman" w:hAnsi="Times New Roman" w:cs="Times New Roman"/>
        </w:rPr>
        <w:t>Воспитанник  принимается</w:t>
      </w:r>
      <w:proofErr w:type="gramEnd"/>
      <w:r>
        <w:rPr>
          <w:rFonts w:ascii="Times New Roman" w:hAnsi="Times New Roman" w:cs="Times New Roman"/>
        </w:rPr>
        <w:t xml:space="preserve"> в группу компенсирующей направленности с ____________</w:t>
      </w:r>
    </w:p>
    <w:p w:rsidR="002D635E" w:rsidRDefault="002D635E" w:rsidP="002D635E">
      <w:pPr>
        <w:pStyle w:val="ConsPlusNormal"/>
        <w:jc w:val="center"/>
        <w:outlineLvl w:val="1"/>
        <w:rPr>
          <w:rFonts w:ascii="Times New Roman" w:hAnsi="Times New Roman" w:cs="Times New Roman"/>
          <w:b/>
        </w:rPr>
      </w:pPr>
      <w:r>
        <w:rPr>
          <w:rFonts w:ascii="Times New Roman" w:hAnsi="Times New Roman" w:cs="Times New Roman"/>
          <w:b/>
        </w:rPr>
        <w:t>2. Взаимодействие Сторон</w:t>
      </w:r>
    </w:p>
    <w:p w:rsidR="002D635E" w:rsidRDefault="002D635E" w:rsidP="002D635E">
      <w:pPr>
        <w:pStyle w:val="ConsPlusNormal"/>
        <w:ind w:firstLine="708"/>
        <w:jc w:val="both"/>
        <w:rPr>
          <w:rFonts w:ascii="Times New Roman" w:hAnsi="Times New Roman" w:cs="Times New Roman"/>
        </w:rPr>
      </w:pPr>
      <w:r>
        <w:rPr>
          <w:rFonts w:ascii="Times New Roman" w:hAnsi="Times New Roman" w:cs="Times New Roman"/>
        </w:rPr>
        <w:t>2.1. Исполнитель вправе:</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Договором об оказании платных образовательных услуг.</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2D635E" w:rsidRDefault="002D635E" w:rsidP="002D635E">
      <w:pPr>
        <w:pStyle w:val="ConsPlusNonformat"/>
        <w:jc w:val="both"/>
        <w:rPr>
          <w:rFonts w:ascii="Times New Roman" w:hAnsi="Times New Roman" w:cs="Times New Roman"/>
        </w:rPr>
      </w:pPr>
      <w:r>
        <w:rPr>
          <w:rFonts w:ascii="Times New Roman" w:hAnsi="Times New Roman" w:cs="Times New Roman"/>
        </w:rPr>
        <w:t>2.1.4. Переводить Воспитанника в другие группы в следующих случаях:</w:t>
      </w:r>
    </w:p>
    <w:p w:rsidR="002D635E" w:rsidRDefault="002D635E" w:rsidP="002D635E">
      <w:pPr>
        <w:pStyle w:val="ConsPlusNonformat"/>
        <w:numPr>
          <w:ilvl w:val="0"/>
          <w:numId w:val="1"/>
        </w:numPr>
        <w:tabs>
          <w:tab w:val="left" w:pos="284"/>
          <w:tab w:val="left" w:pos="426"/>
        </w:tabs>
        <w:ind w:left="0" w:firstLine="0"/>
        <w:jc w:val="both"/>
        <w:rPr>
          <w:rFonts w:ascii="Times New Roman" w:hAnsi="Times New Roman" w:cs="Times New Roman"/>
        </w:rPr>
      </w:pPr>
      <w:r>
        <w:rPr>
          <w:rFonts w:ascii="Times New Roman" w:hAnsi="Times New Roman" w:cs="Times New Roman"/>
        </w:rPr>
        <w:t xml:space="preserve">в период карантина; </w:t>
      </w:r>
    </w:p>
    <w:p w:rsidR="002D635E" w:rsidRDefault="002D635E" w:rsidP="002D635E">
      <w:pPr>
        <w:pStyle w:val="ConsPlusNonformat"/>
        <w:numPr>
          <w:ilvl w:val="0"/>
          <w:numId w:val="1"/>
        </w:numPr>
        <w:tabs>
          <w:tab w:val="left" w:pos="284"/>
          <w:tab w:val="left" w:pos="426"/>
        </w:tabs>
        <w:ind w:left="0" w:firstLine="0"/>
        <w:jc w:val="both"/>
        <w:rPr>
          <w:rFonts w:ascii="Times New Roman" w:hAnsi="Times New Roman" w:cs="Times New Roman"/>
        </w:rPr>
      </w:pPr>
      <w:r>
        <w:rPr>
          <w:rFonts w:ascii="Times New Roman" w:hAnsi="Times New Roman" w:cs="Times New Roman"/>
        </w:rPr>
        <w:t>в летний период;</w:t>
      </w:r>
    </w:p>
    <w:p w:rsidR="002D635E" w:rsidRDefault="002D635E" w:rsidP="002D635E">
      <w:pPr>
        <w:pStyle w:val="ConsPlusNonformat"/>
        <w:numPr>
          <w:ilvl w:val="0"/>
          <w:numId w:val="1"/>
        </w:numPr>
        <w:tabs>
          <w:tab w:val="left" w:pos="284"/>
          <w:tab w:val="left" w:pos="426"/>
        </w:tabs>
        <w:ind w:left="0" w:firstLine="0"/>
        <w:jc w:val="both"/>
        <w:rPr>
          <w:rFonts w:ascii="Times New Roman" w:hAnsi="Times New Roman" w:cs="Times New Roman"/>
        </w:rPr>
      </w:pPr>
      <w:r>
        <w:rPr>
          <w:rFonts w:ascii="Times New Roman" w:hAnsi="Times New Roman" w:cs="Times New Roman"/>
        </w:rPr>
        <w:t>при наличии места.</w:t>
      </w:r>
    </w:p>
    <w:p w:rsidR="002D635E" w:rsidRDefault="002D635E" w:rsidP="002D635E">
      <w:pPr>
        <w:pStyle w:val="ConsPlusNonformat"/>
        <w:jc w:val="both"/>
        <w:rPr>
          <w:rFonts w:ascii="Times New Roman" w:hAnsi="Times New Roman" w:cs="Times New Roman"/>
        </w:rPr>
      </w:pPr>
      <w:r>
        <w:rPr>
          <w:rFonts w:ascii="Times New Roman" w:hAnsi="Times New Roman" w:cs="Times New Roman"/>
        </w:rPr>
        <w:t>2.1.5. Рекомендовать Заказчику посетить психолого-медико-педагогическую комиссию (ПМПК) в г. Екатеринбурге с целью определения необходимости оказания квалифицированной коррекционной помощи Воспитаннику.</w:t>
      </w:r>
    </w:p>
    <w:p w:rsidR="002D635E" w:rsidRDefault="002D635E" w:rsidP="002D635E">
      <w:pPr>
        <w:pStyle w:val="ConsPlusNormal"/>
        <w:ind w:firstLine="708"/>
        <w:jc w:val="both"/>
        <w:rPr>
          <w:rFonts w:ascii="Times New Roman" w:hAnsi="Times New Roman" w:cs="Times New Roman"/>
        </w:rPr>
      </w:pPr>
      <w:r>
        <w:rPr>
          <w:rFonts w:ascii="Times New Roman" w:hAnsi="Times New Roman" w:cs="Times New Roman"/>
        </w:rPr>
        <w:t>2.2. Заказчик вправе:</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2.2.1. Участвовать в деятельности образовательной организации, в том числе, в формировании образовательной программы.</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2.2.2. Получать от Исполнителя информацию:</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5" w:anchor="Par74" w:tooltip="Ссылка на текущий документ" w:history="1">
        <w:r>
          <w:rPr>
            <w:rStyle w:val="a3"/>
            <w:rFonts w:ascii="Times New Roman" w:hAnsi="Times New Roman" w:cs="Times New Roman"/>
            <w:color w:val="auto"/>
            <w:u w:val="none"/>
          </w:rPr>
          <w:t>разделом 1</w:t>
        </w:r>
      </w:hyperlink>
      <w:r>
        <w:rPr>
          <w:rFonts w:ascii="Times New Roman" w:hAnsi="Times New Roman" w:cs="Times New Roman"/>
        </w:rPr>
        <w:t xml:space="preserve"> настоящего Договора;</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в том числе посредством информационных стендов и официального сайта образовательной организации.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 xml:space="preserve">2.2.4. Выбирать виды дополнительных образовательных услуг, в том числе, оказываемых Исполнителем </w:t>
      </w:r>
      <w:r>
        <w:rPr>
          <w:rFonts w:ascii="Times New Roman" w:hAnsi="Times New Roman" w:cs="Times New Roman"/>
        </w:rPr>
        <w:lastRenderedPageBreak/>
        <w:t>Воспитаннику за рамками образовательной деятельности на возмездной основе.</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субботники и др.).</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2.2.6. Принимать   участие   в   деятельности   коллегиальных   органов     управления, предусмотренных Уставом образовательной организации.</w:t>
      </w:r>
    </w:p>
    <w:p w:rsidR="002D635E" w:rsidRDefault="002D635E" w:rsidP="002D635E">
      <w:pPr>
        <w:widowControl w:val="0"/>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2.2.7. Получать компенсацию части родительской платы за присмотр и уход за детьми в образовательной организации, реализующей основную общеобразовательную программу дошкольного образования.</w:t>
      </w:r>
    </w:p>
    <w:p w:rsidR="002D635E" w:rsidRDefault="002D635E" w:rsidP="002D635E">
      <w:pPr>
        <w:widowControl w:val="0"/>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Компенсация части родительской платы за присмотр и уход за ребенком в образовательной организации, реализующей основную образовательную программу дошкольного образования, на основании заявления родителя ребенка (законного представителя) начисляется в соответствии с Законом Свердловской области от 17.07.2013 г. № 78-ОЗ «Об образовании в Свердловской области» (ред. 30.07.2019 г.), на основании ст. 23 вышеуказанного закона, дополненной частью следующего содержания: «Компенсация, указанная в части первой настоящей статьи, предоставляется родителям (законным представителям)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в случае, </w:t>
      </w:r>
      <w:r>
        <w:rPr>
          <w:rFonts w:ascii="Times New Roman" w:hAnsi="Times New Roman"/>
          <w:sz w:val="20"/>
          <w:szCs w:val="20"/>
          <w:u w:val="single"/>
        </w:rPr>
        <w:t>если размер среднемесячного дохода семьи не превышает полутора величин прожиточного минимума на душу населения, установленного в Свердловской области</w:t>
      </w:r>
      <w:r>
        <w:rPr>
          <w:rFonts w:ascii="Times New Roman" w:hAnsi="Times New Roman"/>
          <w:sz w:val="20"/>
          <w:szCs w:val="20"/>
        </w:rPr>
        <w:t>».</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2.2.8. Расторгнуть настоящий договор досрочно:</w:t>
      </w:r>
    </w:p>
    <w:p w:rsidR="002D635E" w:rsidRDefault="002D635E" w:rsidP="002D635E">
      <w:pPr>
        <w:pStyle w:val="a4"/>
        <w:numPr>
          <w:ilvl w:val="0"/>
          <w:numId w:val="2"/>
        </w:numPr>
        <w:tabs>
          <w:tab w:val="left" w:pos="284"/>
        </w:tabs>
        <w:spacing w:after="0" w:line="240" w:lineRule="auto"/>
        <w:ind w:left="0" w:firstLine="0"/>
        <w:jc w:val="both"/>
        <w:rPr>
          <w:rFonts w:ascii="Times New Roman" w:hAnsi="Times New Roman"/>
          <w:sz w:val="20"/>
          <w:szCs w:val="20"/>
        </w:rPr>
      </w:pPr>
      <w:r>
        <w:rPr>
          <w:rFonts w:ascii="Times New Roman" w:eastAsia="Times New Roman" w:hAnsi="Times New Roman"/>
          <w:sz w:val="20"/>
          <w:szCs w:val="20"/>
          <w:lang w:eastAsia="ru-RU"/>
        </w:rPr>
        <w:t>по инициативе родителей (законных представителей) Воспитанника, в том числе в случае его перевода для</w:t>
      </w:r>
      <w:r>
        <w:rPr>
          <w:rFonts w:ascii="Times New Roman" w:hAnsi="Times New Roman"/>
          <w:sz w:val="20"/>
          <w:szCs w:val="20"/>
        </w:rPr>
        <w:t xml:space="preserve"> продолжения освоения образовательной программы в другую образовательную организацию, осуществляющую образовательную деятельность;</w:t>
      </w:r>
    </w:p>
    <w:p w:rsidR="002D635E" w:rsidRDefault="002D635E" w:rsidP="002D635E">
      <w:pPr>
        <w:pStyle w:val="a4"/>
        <w:numPr>
          <w:ilvl w:val="0"/>
          <w:numId w:val="2"/>
        </w:numPr>
        <w:tabs>
          <w:tab w:val="left" w:pos="284"/>
        </w:tabs>
        <w:spacing w:after="0" w:line="240" w:lineRule="auto"/>
        <w:ind w:left="0" w:firstLine="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обстоятельствам, не зависящим от воли Воспитанника или родителей (законных представителей) и Исполнителя, в том числе в случае ликвидации Исполнителя.</w:t>
      </w:r>
    </w:p>
    <w:p w:rsidR="002D635E" w:rsidRDefault="002D635E" w:rsidP="002D635E">
      <w:pPr>
        <w:spacing w:after="0" w:line="240" w:lineRule="auto"/>
        <w:contextualSpacing/>
        <w:jc w:val="both"/>
        <w:rPr>
          <w:rFonts w:ascii="Times New Roman" w:hAnsi="Times New Roman"/>
          <w:sz w:val="20"/>
          <w:szCs w:val="20"/>
        </w:rPr>
      </w:pPr>
      <w:r>
        <w:rPr>
          <w:rFonts w:ascii="Times New Roman" w:hAnsi="Times New Roman"/>
          <w:sz w:val="20"/>
          <w:szCs w:val="20"/>
        </w:rPr>
        <w:t>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родителей (законных представителей) перед Исполнителем.</w:t>
      </w:r>
    </w:p>
    <w:p w:rsidR="002D635E" w:rsidRDefault="002D635E" w:rsidP="002D635E">
      <w:pPr>
        <w:spacing w:after="0" w:line="240" w:lineRule="auto"/>
        <w:contextualSpacing/>
        <w:jc w:val="both"/>
        <w:rPr>
          <w:rFonts w:ascii="Times New Roman" w:hAnsi="Times New Roman"/>
          <w:sz w:val="20"/>
          <w:szCs w:val="20"/>
        </w:rPr>
      </w:pPr>
      <w:r>
        <w:rPr>
          <w:rFonts w:ascii="Times New Roman" w:hAnsi="Times New Roman"/>
          <w:sz w:val="20"/>
          <w:szCs w:val="20"/>
        </w:rPr>
        <w:t xml:space="preserve">2.2.9. Получать своевременную информацию о </w:t>
      </w:r>
      <w:proofErr w:type="spellStart"/>
      <w:r>
        <w:rPr>
          <w:rFonts w:ascii="Times New Roman" w:hAnsi="Times New Roman"/>
          <w:sz w:val="20"/>
          <w:szCs w:val="20"/>
        </w:rPr>
        <w:t>здоровьесберегающих</w:t>
      </w:r>
      <w:proofErr w:type="spellEnd"/>
      <w:r>
        <w:rPr>
          <w:rFonts w:ascii="Times New Roman" w:hAnsi="Times New Roman"/>
          <w:sz w:val="20"/>
          <w:szCs w:val="20"/>
        </w:rPr>
        <w:t xml:space="preserve"> мероприятиях, по вопросам организации питания Воспитанников.</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2.2.10. В случае конфликтной ситуации обращаться к заведующему образовательной организации для ее разрешения.</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2.3. Исполнитель обязан:</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в том числе посредством информационных стендов и официального сайта образовательной организации.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 xml:space="preserve">2.3.2. Обеспечить надлежащее предоставление услуг, предусмотренных </w:t>
      </w:r>
      <w:hyperlink r:id="rId6" w:anchor="Par74" w:tooltip="Ссылка на текущий документ" w:history="1">
        <w:r>
          <w:rPr>
            <w:rStyle w:val="a3"/>
            <w:rFonts w:ascii="Times New Roman" w:hAnsi="Times New Roman" w:cs="Times New Roman"/>
            <w:color w:val="auto"/>
            <w:u w:val="none"/>
          </w:rPr>
          <w:t>разделом 1</w:t>
        </w:r>
      </w:hyperlink>
      <w:r>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в том числе посредством информационных стендов и официального сайта образовательной организации.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с учетом его индивидуальных особенностей и фактического времени пребывания Воспитанника в образовательной организации.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 xml:space="preserve">2.3.8. Обучать Воспитанника по образовательной программе, предусмотренной </w:t>
      </w:r>
      <w:hyperlink r:id="rId7" w:anchor="Par78" w:tooltip="Ссылка на текущий документ" w:history="1">
        <w:r>
          <w:rPr>
            <w:rStyle w:val="a3"/>
            <w:rFonts w:ascii="Times New Roman" w:hAnsi="Times New Roman" w:cs="Times New Roman"/>
            <w:color w:val="auto"/>
            <w:u w:val="none"/>
          </w:rPr>
          <w:t>пунктом 1.3</w:t>
        </w:r>
      </w:hyperlink>
      <w:r>
        <w:rPr>
          <w:rFonts w:ascii="Times New Roman" w:hAnsi="Times New Roman" w:cs="Times New Roman"/>
        </w:rPr>
        <w:t xml:space="preserve"> настоящего Договора.</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w:t>
      </w:r>
      <w:r>
        <w:rPr>
          <w:rFonts w:ascii="Times New Roman" w:hAnsi="Times New Roman" w:cs="Times New Roman"/>
        </w:rPr>
        <w:lastRenderedPageBreak/>
        <w:t>пространственной среды в рамках бюджетного финансирования.</w:t>
      </w:r>
    </w:p>
    <w:p w:rsidR="002D635E" w:rsidRDefault="002D635E" w:rsidP="002D635E">
      <w:pPr>
        <w:pStyle w:val="ConsPlusNonformat"/>
        <w:jc w:val="both"/>
        <w:rPr>
          <w:rFonts w:ascii="Times New Roman" w:hAnsi="Times New Roman" w:cs="Times New Roman"/>
        </w:rPr>
      </w:pPr>
      <w:r>
        <w:rPr>
          <w:rFonts w:ascii="Times New Roman" w:hAnsi="Times New Roman" w:cs="Times New Roman"/>
        </w:rPr>
        <w:t xml:space="preserve">2.3.10. Обеспечивать    Воспитанника    необходимым    трехразовым сбалансированным питанием, с дополнительным вторым завтраком в </w:t>
      </w:r>
      <w:r>
        <w:rPr>
          <w:rFonts w:ascii="Times New Roman" w:hAnsi="Times New Roman" w:cs="Times New Roman"/>
          <w:sz w:val="18"/>
          <w:szCs w:val="18"/>
        </w:rPr>
        <w:t>10-00</w:t>
      </w:r>
      <w:r>
        <w:rPr>
          <w:rFonts w:ascii="Times New Roman" w:hAnsi="Times New Roman" w:cs="Times New Roman"/>
        </w:rPr>
        <w:t xml:space="preserve"> часов, соответствующим принципам рационального питания. Обеспечивать соблюдение режима питания и его качество.</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2.3.11. Переводить Воспитанника в следующую возрастную группу.</w:t>
      </w:r>
    </w:p>
    <w:p w:rsidR="002D635E" w:rsidRDefault="002D635E" w:rsidP="002D635E">
      <w:pPr>
        <w:pStyle w:val="ConsPlusNonformat"/>
        <w:jc w:val="both"/>
        <w:rPr>
          <w:rFonts w:ascii="Times New Roman" w:hAnsi="Times New Roman" w:cs="Times New Roman"/>
        </w:rPr>
      </w:pPr>
      <w:r>
        <w:rPr>
          <w:rFonts w:ascii="Times New Roman" w:hAnsi="Times New Roman" w:cs="Times New Roman"/>
        </w:rPr>
        <w:t xml:space="preserve">2.3.12. Уведомить Заказчика в течении месяца после заседания медико-психолого-педагогического консилиума образовательной организации, о нецелесообразности оказания Воспитаннику образовательной услуги в объеме, предусмотренном    </w:t>
      </w:r>
      <w:hyperlink r:id="rId8" w:anchor="Par74" w:tooltip="Ссылка на текущий документ" w:history="1">
        <w:r>
          <w:rPr>
            <w:rStyle w:val="a3"/>
            <w:rFonts w:ascii="Times New Roman" w:hAnsi="Times New Roman" w:cs="Times New Roman"/>
            <w:color w:val="auto"/>
            <w:u w:val="none"/>
          </w:rPr>
          <w:t>разделом   1</w:t>
        </w:r>
      </w:hyperlink>
      <w:r>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2.3.14. Предоставлять Воспитаннику возможность пребывания в образовательной организации в соответствии с режимом работы образовательной организации с 7.30 до 18.00 (выходные дни: суббота, воскресенье, праздничные дни).</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 Заказчик обязан:</w:t>
      </w:r>
    </w:p>
    <w:p w:rsidR="002D635E" w:rsidRDefault="002D635E" w:rsidP="002D635E">
      <w:pPr>
        <w:tabs>
          <w:tab w:val="left" w:pos="1134"/>
        </w:tabs>
        <w:spacing w:after="0" w:line="240" w:lineRule="auto"/>
        <w:ind w:firstLine="567"/>
        <w:jc w:val="both"/>
        <w:rPr>
          <w:rFonts w:ascii="Times New Roman" w:hAnsi="Times New Roman"/>
          <w:sz w:val="20"/>
          <w:szCs w:val="20"/>
        </w:rPr>
      </w:pPr>
      <w:r>
        <w:rPr>
          <w:rFonts w:ascii="Times New Roman" w:hAnsi="Times New Roman"/>
        </w:rPr>
        <w:t xml:space="preserve">2.4.1. </w:t>
      </w:r>
      <w:r>
        <w:rPr>
          <w:rFonts w:ascii="Times New Roman" w:hAnsi="Times New Roman"/>
          <w:sz w:val="20"/>
          <w:szCs w:val="20"/>
        </w:rPr>
        <w:t>Нести ответственность за воспитание своего ребенка, заботиться о его здоровье, физическом, психическом, духовном и нравственном развитии; обеспечивать получение им дошкольного образования; закладывать основы физического, нравственного и интеллектуального развития личности ребенка.</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2.4.3. Своевременно вносить плату за присмотр и уход за Воспитанником.</w:t>
      </w:r>
    </w:p>
    <w:p w:rsidR="002D635E" w:rsidRDefault="002D635E" w:rsidP="002D635E">
      <w:pPr>
        <w:shd w:val="clear" w:color="auto" w:fill="FFFFFF"/>
        <w:tabs>
          <w:tab w:val="left" w:pos="1134"/>
        </w:tabs>
        <w:spacing w:after="0" w:line="240" w:lineRule="auto"/>
        <w:ind w:left="19" w:firstLine="514"/>
        <w:jc w:val="both"/>
        <w:rPr>
          <w:rFonts w:ascii="Times New Roman" w:hAnsi="Times New Roman"/>
          <w:sz w:val="20"/>
          <w:szCs w:val="20"/>
        </w:rPr>
      </w:pPr>
      <w:r>
        <w:rPr>
          <w:rFonts w:ascii="Times New Roman" w:hAnsi="Times New Roman"/>
          <w:spacing w:val="-5"/>
          <w:sz w:val="20"/>
          <w:szCs w:val="20"/>
        </w:rPr>
        <w:t>2.2.</w:t>
      </w:r>
      <w:proofErr w:type="gramStart"/>
      <w:r>
        <w:rPr>
          <w:rFonts w:ascii="Times New Roman" w:hAnsi="Times New Roman"/>
          <w:spacing w:val="-5"/>
          <w:sz w:val="20"/>
          <w:szCs w:val="20"/>
        </w:rPr>
        <w:t>4 .</w:t>
      </w:r>
      <w:r>
        <w:rPr>
          <w:rFonts w:ascii="Times New Roman" w:hAnsi="Times New Roman"/>
          <w:sz w:val="20"/>
          <w:szCs w:val="20"/>
        </w:rPr>
        <w:t>Вносить</w:t>
      </w:r>
      <w:proofErr w:type="gramEnd"/>
      <w:r>
        <w:rPr>
          <w:rFonts w:ascii="Times New Roman" w:hAnsi="Times New Roman"/>
          <w:sz w:val="20"/>
          <w:szCs w:val="20"/>
        </w:rPr>
        <w:t xml:space="preserve"> родительскую плату за присмотр и уход за детьми путем перечисления денежных средств на счет образовательной организации, в срок не позднее 10 числа последующего месяца. В случае невнесения родительской платы более трех месяцев подряд Исполнитель обязан письменно уведомить Заказчика о необходимости погашения задолженности в двухдневный срок. При непогашении задолженности Заказчиком Исполнитель вправе обратиться в суд за взысканием задолженности.</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2.4.5. При зачислении Воспитанника в образовательную организацию и на период действия настоящего Договора своевременно предоставлять Исполнителю все необходимые документы, предусмотренные Уставом, локальными актами образовательной организации.</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2.4.6. Незамедлительно сообщать Исполнителю об изменении контактного телефона и места жительства.</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2.4.7. Обеспечить посещение Воспитанником образовательной организации согласно правилам внутреннего распорядка Исполнителя.</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2.4.8. Информировать Исполнителя о предстоящем отсутствии Воспитанника в образовательной организации или его болезни.</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2.4.9.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D635E" w:rsidRDefault="002D635E" w:rsidP="002D635E">
      <w:pPr>
        <w:pStyle w:val="ConsPlusNormal"/>
        <w:ind w:firstLine="540"/>
        <w:jc w:val="both"/>
        <w:rPr>
          <w:rFonts w:ascii="Times New Roman" w:hAnsi="Times New Roman" w:cs="Times New Roman"/>
        </w:rPr>
      </w:pPr>
      <w:r>
        <w:rPr>
          <w:rFonts w:ascii="Times New Roman" w:hAnsi="Times New Roman" w:cs="Times New Roman"/>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D635E" w:rsidRDefault="002D635E" w:rsidP="002D635E">
      <w:pPr>
        <w:shd w:val="clear" w:color="auto" w:fill="FFFFFF"/>
        <w:tabs>
          <w:tab w:val="left" w:pos="1134"/>
        </w:tabs>
        <w:spacing w:after="0" w:line="240" w:lineRule="auto"/>
        <w:ind w:left="19" w:firstLine="514"/>
        <w:jc w:val="both"/>
        <w:rPr>
          <w:rFonts w:ascii="Times New Roman" w:hAnsi="Times New Roman"/>
          <w:sz w:val="20"/>
          <w:szCs w:val="20"/>
        </w:rPr>
      </w:pPr>
      <w:r>
        <w:rPr>
          <w:rFonts w:ascii="Times New Roman" w:hAnsi="Times New Roman"/>
          <w:sz w:val="20"/>
          <w:szCs w:val="20"/>
        </w:rPr>
        <w:t>2.4.11. Лично передавать и забирать Воспитанника у воспитателя, не передоверяя Воспитанника лицам, не достигшим 18-летнего возраста. В случае если Заказчик доверяет другим лицам забирать Воспитанника из образовательной организации, предоставлять заявление с указанием лиц, имеющих на это право.</w:t>
      </w:r>
    </w:p>
    <w:p w:rsidR="002D635E" w:rsidRDefault="002D635E" w:rsidP="002D635E">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spacing w:val="-3"/>
          <w:sz w:val="20"/>
          <w:szCs w:val="20"/>
        </w:rPr>
      </w:pPr>
      <w:r>
        <w:rPr>
          <w:rFonts w:ascii="Times New Roman" w:hAnsi="Times New Roman"/>
          <w:sz w:val="20"/>
          <w:szCs w:val="20"/>
        </w:rPr>
        <w:t xml:space="preserve">2.4.12. Приводить Воспитанника в образовательную организацию в опрятном виде, со сменной одеждой, </w:t>
      </w:r>
      <w:proofErr w:type="spellStart"/>
      <w:proofErr w:type="gramStart"/>
      <w:r>
        <w:rPr>
          <w:rFonts w:ascii="Times New Roman" w:hAnsi="Times New Roman"/>
          <w:sz w:val="20"/>
          <w:szCs w:val="20"/>
        </w:rPr>
        <w:t>обувью.Соблюдать</w:t>
      </w:r>
      <w:proofErr w:type="spellEnd"/>
      <w:proofErr w:type="gramEnd"/>
      <w:r>
        <w:rPr>
          <w:rFonts w:ascii="Times New Roman" w:hAnsi="Times New Roman"/>
          <w:sz w:val="20"/>
          <w:szCs w:val="20"/>
        </w:rPr>
        <w:t xml:space="preserve"> санитарно-гигиенические требования по пребыванию Воспитанника в группе сверстников. Не приводить Воспитанника в образовательную организацию с признаками заболевания, тем самым, сохраняя здоровье других детей. </w:t>
      </w:r>
    </w:p>
    <w:p w:rsidR="002D635E" w:rsidRDefault="002D635E" w:rsidP="002D635E">
      <w:pPr>
        <w:widowControl w:val="0"/>
        <w:shd w:val="clear" w:color="auto" w:fill="FFFFFF"/>
        <w:tabs>
          <w:tab w:val="left" w:pos="1134"/>
          <w:tab w:val="left" w:pos="4070"/>
          <w:tab w:val="left" w:pos="6312"/>
          <w:tab w:val="left" w:pos="7795"/>
          <w:tab w:val="left" w:pos="9010"/>
        </w:tabs>
        <w:autoSpaceDE w:val="0"/>
        <w:autoSpaceDN w:val="0"/>
        <w:adjustRightInd w:val="0"/>
        <w:spacing w:before="5" w:after="0" w:line="240" w:lineRule="auto"/>
        <w:ind w:firstLine="567"/>
        <w:jc w:val="both"/>
        <w:rPr>
          <w:rFonts w:ascii="Times New Roman" w:hAnsi="Times New Roman"/>
          <w:spacing w:val="-3"/>
          <w:sz w:val="20"/>
          <w:szCs w:val="20"/>
        </w:rPr>
      </w:pPr>
      <w:r>
        <w:rPr>
          <w:rFonts w:ascii="Times New Roman" w:hAnsi="Times New Roman"/>
          <w:sz w:val="20"/>
          <w:szCs w:val="20"/>
        </w:rPr>
        <w:t xml:space="preserve">2.4.13. </w:t>
      </w:r>
      <w:r>
        <w:rPr>
          <w:rFonts w:ascii="Times New Roman" w:hAnsi="Times New Roman"/>
          <w:spacing w:val="-3"/>
          <w:sz w:val="20"/>
          <w:szCs w:val="20"/>
        </w:rPr>
        <w:t>Информировать</w:t>
      </w:r>
      <w:r>
        <w:rPr>
          <w:rFonts w:ascii="Times New Roman" w:hAnsi="Times New Roman"/>
          <w:sz w:val="20"/>
          <w:szCs w:val="20"/>
        </w:rPr>
        <w:t xml:space="preserve"> Заказчика </w:t>
      </w:r>
      <w:r>
        <w:rPr>
          <w:rFonts w:ascii="Times New Roman" w:hAnsi="Times New Roman"/>
          <w:spacing w:val="-3"/>
          <w:sz w:val="20"/>
          <w:szCs w:val="20"/>
        </w:rPr>
        <w:t xml:space="preserve">лично </w:t>
      </w:r>
      <w:r>
        <w:rPr>
          <w:rFonts w:ascii="Times New Roman" w:hAnsi="Times New Roman"/>
          <w:spacing w:val="-17"/>
          <w:sz w:val="20"/>
          <w:szCs w:val="20"/>
        </w:rPr>
        <w:t xml:space="preserve">или </w:t>
      </w:r>
      <w:r>
        <w:rPr>
          <w:rFonts w:ascii="Times New Roman" w:hAnsi="Times New Roman"/>
          <w:spacing w:val="-3"/>
          <w:sz w:val="20"/>
          <w:szCs w:val="20"/>
        </w:rPr>
        <w:t xml:space="preserve">по </w:t>
      </w:r>
      <w:r>
        <w:rPr>
          <w:rFonts w:ascii="Times New Roman" w:hAnsi="Times New Roman"/>
          <w:sz w:val="20"/>
          <w:szCs w:val="20"/>
        </w:rPr>
        <w:t>телефону 234-74-60 о причинах отсутствия Воспитанника.</w:t>
      </w:r>
    </w:p>
    <w:p w:rsidR="002D635E" w:rsidRDefault="002D635E" w:rsidP="002D635E">
      <w:pPr>
        <w:widowControl w:val="0"/>
        <w:shd w:val="clear" w:color="auto" w:fill="FFFFFF"/>
        <w:tabs>
          <w:tab w:val="left" w:pos="1276"/>
        </w:tabs>
        <w:autoSpaceDE w:val="0"/>
        <w:autoSpaceDN w:val="0"/>
        <w:adjustRightInd w:val="0"/>
        <w:spacing w:after="0" w:line="240" w:lineRule="auto"/>
        <w:ind w:left="567"/>
        <w:jc w:val="both"/>
        <w:rPr>
          <w:rFonts w:ascii="Times New Roman" w:hAnsi="Times New Roman"/>
          <w:spacing w:val="-3"/>
          <w:sz w:val="20"/>
          <w:szCs w:val="20"/>
        </w:rPr>
      </w:pPr>
      <w:r>
        <w:rPr>
          <w:rFonts w:ascii="Times New Roman" w:hAnsi="Times New Roman"/>
          <w:sz w:val="20"/>
          <w:szCs w:val="20"/>
        </w:rPr>
        <w:t>2.4.15. Информировать Заказчика за день о приходе Воспитанника после его отсутствия.</w:t>
      </w:r>
    </w:p>
    <w:p w:rsidR="002D635E" w:rsidRDefault="002D635E" w:rsidP="002D635E">
      <w:pPr>
        <w:shd w:val="clear" w:color="auto" w:fill="FFFFFF"/>
        <w:tabs>
          <w:tab w:val="left" w:pos="1276"/>
        </w:tabs>
        <w:spacing w:after="0" w:line="240" w:lineRule="auto"/>
        <w:ind w:firstLine="567"/>
        <w:jc w:val="both"/>
        <w:rPr>
          <w:rFonts w:ascii="Times New Roman" w:hAnsi="Times New Roman"/>
          <w:sz w:val="20"/>
          <w:szCs w:val="20"/>
        </w:rPr>
      </w:pPr>
      <w:r>
        <w:rPr>
          <w:rFonts w:ascii="Times New Roman" w:hAnsi="Times New Roman"/>
          <w:sz w:val="20"/>
          <w:szCs w:val="20"/>
        </w:rPr>
        <w:t>2.4.16. Предоставлять письменное заявление о сохранении места в образовательной организации на время отсутствия Воспитанника по причинам, не связанным с заболеванием Воспитанника.</w:t>
      </w:r>
    </w:p>
    <w:p w:rsidR="002D635E" w:rsidRDefault="002D635E" w:rsidP="002D635E">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2.5. Медицинское обслуживание Воспитанников образовательной организации обеспечивают органы здравоохранения.</w:t>
      </w:r>
    </w:p>
    <w:p w:rsidR="002D635E" w:rsidRDefault="002D635E" w:rsidP="002D635E">
      <w:pPr>
        <w:shd w:val="clear" w:color="auto" w:fill="FFFFFF"/>
        <w:tabs>
          <w:tab w:val="left" w:pos="993"/>
        </w:tabs>
        <w:spacing w:after="0" w:line="240" w:lineRule="auto"/>
        <w:ind w:left="62" w:right="-1" w:firstLine="505"/>
        <w:jc w:val="both"/>
        <w:rPr>
          <w:rFonts w:ascii="Times New Roman" w:hAnsi="Times New Roman"/>
          <w:sz w:val="20"/>
          <w:szCs w:val="20"/>
        </w:rPr>
      </w:pPr>
      <w:r>
        <w:rPr>
          <w:rFonts w:ascii="Times New Roman" w:hAnsi="Times New Roman"/>
          <w:sz w:val="20"/>
          <w:szCs w:val="20"/>
        </w:rPr>
        <w:t xml:space="preserve">Исполнитель предоставляет помещение муниципальному бюджетному учреждению «Детская городская клиническая больница № 11» для осуществления медицинского обслуживания Воспитанника, </w:t>
      </w:r>
      <w:r>
        <w:rPr>
          <w:rFonts w:ascii="Times New Roman" w:hAnsi="Times New Roman"/>
          <w:spacing w:val="-8"/>
          <w:sz w:val="20"/>
          <w:szCs w:val="20"/>
        </w:rPr>
        <w:t xml:space="preserve">проведения </w:t>
      </w:r>
      <w:r>
        <w:rPr>
          <w:rFonts w:ascii="Times New Roman" w:hAnsi="Times New Roman"/>
          <w:sz w:val="20"/>
          <w:szCs w:val="20"/>
        </w:rPr>
        <w:t>санитарно-гигиенических мероприятий.</w:t>
      </w:r>
    </w:p>
    <w:p w:rsidR="002D635E" w:rsidRDefault="002D635E" w:rsidP="002D635E">
      <w:pPr>
        <w:pStyle w:val="ConsPlusNormal"/>
        <w:jc w:val="center"/>
        <w:outlineLvl w:val="1"/>
        <w:rPr>
          <w:rFonts w:ascii="Times New Roman" w:hAnsi="Times New Roman" w:cs="Times New Roman"/>
          <w:sz w:val="10"/>
          <w:szCs w:val="10"/>
        </w:rPr>
      </w:pPr>
      <w:bookmarkStart w:id="3" w:name="Par141"/>
      <w:bookmarkEnd w:id="3"/>
      <w:r>
        <w:rPr>
          <w:rFonts w:ascii="Times New Roman" w:hAnsi="Times New Roman" w:cs="Times New Roman"/>
          <w:b/>
        </w:rPr>
        <w:lastRenderedPageBreak/>
        <w:t>3. Размер, сроки и порядок оплаты за присмотр и уход за Воспитанником</w:t>
      </w:r>
    </w:p>
    <w:p w:rsidR="002D635E" w:rsidRDefault="002D635E" w:rsidP="002D635E">
      <w:pPr>
        <w:spacing w:after="0" w:line="240" w:lineRule="auto"/>
        <w:jc w:val="both"/>
        <w:rPr>
          <w:rFonts w:ascii="Times New Roman" w:hAnsi="Times New Roman"/>
          <w:sz w:val="20"/>
          <w:szCs w:val="20"/>
        </w:rPr>
      </w:pPr>
      <w:bookmarkStart w:id="4" w:name="Par144"/>
      <w:bookmarkEnd w:id="4"/>
      <w:r>
        <w:rPr>
          <w:rFonts w:ascii="Times New Roman" w:hAnsi="Times New Roman"/>
          <w:sz w:val="20"/>
          <w:szCs w:val="20"/>
        </w:rPr>
        <w:t xml:space="preserve">3.1. Стоимость услуг Исполнителя по присмотру и уходу за Воспитанником (далее - родительская плата), установленной Распоряжением Департамента образования Администрации города Екатеринбурга от 28.12.2020 г. № 3565/46/36 «Об установлении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составляет </w:t>
      </w:r>
      <w:r>
        <w:rPr>
          <w:rFonts w:ascii="Times New Roman" w:hAnsi="Times New Roman"/>
          <w:b/>
          <w:sz w:val="20"/>
          <w:szCs w:val="20"/>
        </w:rPr>
        <w:t>3170,00 (три тысячи сто семьдесят) руб</w:t>
      </w:r>
      <w:r>
        <w:rPr>
          <w:rFonts w:ascii="Times New Roman" w:hAnsi="Times New Roman"/>
          <w:sz w:val="20"/>
          <w:szCs w:val="20"/>
        </w:rPr>
        <w:t xml:space="preserve">. </w:t>
      </w:r>
      <w:r>
        <w:rPr>
          <w:rFonts w:ascii="Times New Roman" w:hAnsi="Times New Roman"/>
          <w:b/>
          <w:sz w:val="20"/>
          <w:szCs w:val="20"/>
        </w:rPr>
        <w:t>00 коп</w:t>
      </w:r>
      <w:r>
        <w:rPr>
          <w:rFonts w:ascii="Times New Roman" w:hAnsi="Times New Roman"/>
          <w:sz w:val="20"/>
          <w:szCs w:val="20"/>
        </w:rPr>
        <w:t xml:space="preserve">. </w:t>
      </w:r>
      <w:r>
        <w:rPr>
          <w:rFonts w:ascii="Times New Roman" w:hAnsi="Times New Roman"/>
          <w:b/>
          <w:sz w:val="20"/>
          <w:szCs w:val="20"/>
        </w:rPr>
        <w:t>в месяц.</w:t>
      </w:r>
    </w:p>
    <w:p w:rsidR="002D635E" w:rsidRDefault="002D635E" w:rsidP="002D635E">
      <w:pPr>
        <w:pStyle w:val="ConsPlusNormal"/>
        <w:ind w:firstLine="426"/>
        <w:jc w:val="both"/>
        <w:rPr>
          <w:rFonts w:ascii="Times New Roman" w:hAnsi="Times New Roman" w:cs="Times New Roman"/>
        </w:rPr>
      </w:pP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D635E" w:rsidRDefault="002D635E" w:rsidP="002D635E">
      <w:pPr>
        <w:pStyle w:val="ConsPlusNonformat"/>
        <w:jc w:val="both"/>
        <w:rPr>
          <w:rFonts w:ascii="Times New Roman" w:hAnsi="Times New Roman" w:cs="Times New Roman"/>
        </w:rPr>
      </w:pPr>
      <w:r>
        <w:rPr>
          <w:rFonts w:ascii="Times New Roman" w:hAnsi="Times New Roman" w:cs="Times New Roman"/>
        </w:rPr>
        <w:t xml:space="preserve">3.3. Заказчик авансом ежемесячно вносит родительскую плату за присмотр и уход за Воспитанником, указанную в </w:t>
      </w:r>
      <w:hyperlink r:id="rId9" w:anchor="Par144" w:tooltip="Ссылка на текущий документ" w:history="1">
        <w:r>
          <w:rPr>
            <w:rStyle w:val="a3"/>
            <w:rFonts w:ascii="Times New Roman" w:hAnsi="Times New Roman" w:cs="Times New Roman"/>
            <w:color w:val="auto"/>
            <w:u w:val="none"/>
          </w:rPr>
          <w:t>пункте  3.1</w:t>
        </w:r>
      </w:hyperlink>
      <w:r>
        <w:rPr>
          <w:rFonts w:ascii="Times New Roman" w:hAnsi="Times New Roman" w:cs="Times New Roman"/>
        </w:rPr>
        <w:t xml:space="preserve">.  </w:t>
      </w:r>
      <w:proofErr w:type="gramStart"/>
      <w:r>
        <w:rPr>
          <w:rFonts w:ascii="Times New Roman" w:hAnsi="Times New Roman" w:cs="Times New Roman"/>
        </w:rPr>
        <w:t>настоящего  Договора</w:t>
      </w:r>
      <w:proofErr w:type="gramEnd"/>
      <w:r>
        <w:rPr>
          <w:rFonts w:ascii="Times New Roman" w:hAnsi="Times New Roman" w:cs="Times New Roman"/>
        </w:rPr>
        <w:t xml:space="preserve">,  в  сумме  </w:t>
      </w:r>
      <w:r>
        <w:rPr>
          <w:rFonts w:ascii="Times New Roman" w:hAnsi="Times New Roman"/>
        </w:rPr>
        <w:t xml:space="preserve">3170-00  </w:t>
      </w:r>
      <w:r>
        <w:rPr>
          <w:rFonts w:ascii="Times New Roman" w:hAnsi="Times New Roman" w:cs="Times New Roman"/>
        </w:rPr>
        <w:t xml:space="preserve"> </w:t>
      </w:r>
      <w:r>
        <w:rPr>
          <w:rFonts w:ascii="Times New Roman" w:hAnsi="Times New Roman" w:cs="Times New Roman"/>
          <w:u w:val="single"/>
        </w:rPr>
        <w:t>(три  тысячи сто семьдесят) рублей 00   копеек</w:t>
      </w:r>
      <w:r>
        <w:rPr>
          <w:rFonts w:ascii="Times New Roman" w:hAnsi="Times New Roman" w:cs="Times New Roman"/>
        </w:rPr>
        <w:t xml:space="preserve">  путем</w:t>
      </w:r>
    </w:p>
    <w:p w:rsidR="002D635E" w:rsidRDefault="002D635E" w:rsidP="002D635E">
      <w:pPr>
        <w:pStyle w:val="ConsPlusNonformat"/>
        <w:jc w:val="center"/>
        <w:rPr>
          <w:rFonts w:ascii="Times New Roman" w:hAnsi="Times New Roman" w:cs="Times New Roman"/>
          <w:vertAlign w:val="superscript"/>
        </w:rPr>
      </w:pPr>
      <w:r>
        <w:rPr>
          <w:rFonts w:ascii="Times New Roman" w:hAnsi="Times New Roman" w:cs="Times New Roman"/>
          <w:vertAlign w:val="superscript"/>
        </w:rPr>
        <w:t xml:space="preserve">                                                               </w:t>
      </w:r>
      <w:r>
        <w:rPr>
          <w:rFonts w:ascii="Times New Roman" w:hAnsi="Times New Roman" w:cs="Times New Roman"/>
          <w:vertAlign w:val="superscript"/>
        </w:rPr>
        <w:tab/>
      </w:r>
      <w:r>
        <w:rPr>
          <w:rFonts w:ascii="Times New Roman" w:hAnsi="Times New Roman" w:cs="Times New Roman"/>
          <w:vertAlign w:val="superscript"/>
        </w:rPr>
        <w:tab/>
        <w:t xml:space="preserve">   (сумма прописью)</w:t>
      </w:r>
    </w:p>
    <w:p w:rsidR="002D635E" w:rsidRDefault="002D635E" w:rsidP="002D635E">
      <w:pPr>
        <w:pStyle w:val="ConsPlusNonformat"/>
        <w:jc w:val="both"/>
        <w:rPr>
          <w:rFonts w:ascii="Times New Roman" w:hAnsi="Times New Roman" w:cs="Times New Roman"/>
        </w:rPr>
      </w:pPr>
      <w:r>
        <w:rPr>
          <w:rFonts w:ascii="Times New Roman" w:hAnsi="Times New Roman" w:cs="Times New Roman"/>
        </w:rPr>
        <w:t xml:space="preserve">перечисления денежных </w:t>
      </w:r>
      <w:proofErr w:type="gramStart"/>
      <w:r>
        <w:rPr>
          <w:rFonts w:ascii="Times New Roman" w:hAnsi="Times New Roman" w:cs="Times New Roman"/>
        </w:rPr>
        <w:t>средств  в</w:t>
      </w:r>
      <w:proofErr w:type="gramEnd"/>
      <w:r>
        <w:rPr>
          <w:rFonts w:ascii="Times New Roman" w:hAnsi="Times New Roman" w:cs="Times New Roman"/>
        </w:rPr>
        <w:t xml:space="preserve">  безналичном  порядке на счет образовательной организации, указанный в разделе 7, в срок не позднее 10  числа месяца, предшествующего (следующего) за периодом оплаты. </w:t>
      </w:r>
    </w:p>
    <w:p w:rsidR="002D635E" w:rsidRDefault="002D635E" w:rsidP="002D635E">
      <w:pPr>
        <w:pStyle w:val="ConsPlusNormal"/>
        <w:jc w:val="center"/>
        <w:outlineLvl w:val="1"/>
        <w:rPr>
          <w:rFonts w:ascii="Times New Roman" w:hAnsi="Times New Roman" w:cs="Times New Roman"/>
          <w:b/>
        </w:rPr>
      </w:pPr>
      <w:bookmarkStart w:id="5" w:name="Par165"/>
      <w:bookmarkStart w:id="6" w:name="Par191"/>
      <w:bookmarkEnd w:id="5"/>
      <w:bookmarkEnd w:id="6"/>
      <w:r>
        <w:rPr>
          <w:rFonts w:ascii="Times New Roman" w:hAnsi="Times New Roman" w:cs="Times New Roman"/>
          <w:b/>
        </w:rPr>
        <w:t xml:space="preserve">4. Ответственность за неисполнение или ненадлежащее исполнение обязательств по договору, </w:t>
      </w:r>
    </w:p>
    <w:p w:rsidR="002D635E" w:rsidRDefault="002D635E" w:rsidP="002D635E">
      <w:pPr>
        <w:pStyle w:val="ConsPlusNormal"/>
        <w:jc w:val="center"/>
        <w:outlineLvl w:val="1"/>
        <w:rPr>
          <w:rFonts w:ascii="Times New Roman" w:hAnsi="Times New Roman" w:cs="Times New Roman"/>
          <w:sz w:val="10"/>
          <w:szCs w:val="10"/>
        </w:rPr>
      </w:pPr>
      <w:r>
        <w:rPr>
          <w:rFonts w:ascii="Times New Roman" w:hAnsi="Times New Roman" w:cs="Times New Roman"/>
          <w:b/>
        </w:rPr>
        <w:t>порядок разрешения споров</w:t>
      </w:r>
    </w:p>
    <w:p w:rsidR="002D635E" w:rsidRDefault="002D635E" w:rsidP="002D635E">
      <w:pPr>
        <w:pStyle w:val="ConsPlusNormal"/>
        <w:jc w:val="both"/>
        <w:rPr>
          <w:rFonts w:ascii="Times New Roman" w:hAnsi="Times New Roman" w:cs="Times New Roman"/>
        </w:rPr>
      </w:pPr>
      <w:bookmarkStart w:id="7" w:name="Par213"/>
      <w:bookmarkEnd w:id="7"/>
      <w:r>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D635E" w:rsidRDefault="002D635E" w:rsidP="002D635E">
      <w:pPr>
        <w:pStyle w:val="ConsPlusNormal"/>
        <w:jc w:val="center"/>
        <w:outlineLvl w:val="1"/>
        <w:rPr>
          <w:rFonts w:ascii="Times New Roman" w:hAnsi="Times New Roman" w:cs="Times New Roman"/>
          <w:sz w:val="10"/>
          <w:szCs w:val="10"/>
        </w:rPr>
      </w:pPr>
      <w:r>
        <w:rPr>
          <w:rFonts w:ascii="Times New Roman" w:hAnsi="Times New Roman" w:cs="Times New Roman"/>
          <w:b/>
        </w:rPr>
        <w:t>5. Основания изменения и расторжения договора</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Преждевременное отчисление Воспитанника из образовательной организации производится по заявлению родителя.</w:t>
      </w:r>
    </w:p>
    <w:p w:rsidR="002D635E" w:rsidRDefault="002D635E" w:rsidP="002D635E">
      <w:pPr>
        <w:pStyle w:val="ConsPlusNormal"/>
        <w:jc w:val="center"/>
        <w:outlineLvl w:val="1"/>
        <w:rPr>
          <w:rFonts w:ascii="Times New Roman" w:hAnsi="Times New Roman" w:cs="Times New Roman"/>
          <w:sz w:val="10"/>
          <w:szCs w:val="10"/>
        </w:rPr>
      </w:pPr>
      <w:bookmarkStart w:id="8" w:name="Par219"/>
      <w:bookmarkEnd w:id="8"/>
      <w:r>
        <w:rPr>
          <w:rFonts w:ascii="Times New Roman" w:hAnsi="Times New Roman" w:cs="Times New Roman"/>
          <w:b/>
        </w:rPr>
        <w:t>6. Заключительные положения</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31.08.20____</w:t>
      </w:r>
      <w:proofErr w:type="gramStart"/>
      <w:r>
        <w:rPr>
          <w:rFonts w:ascii="Times New Roman" w:hAnsi="Times New Roman" w:cs="Times New Roman"/>
        </w:rPr>
        <w:t>_  года</w:t>
      </w:r>
      <w:proofErr w:type="gramEnd"/>
      <w:r>
        <w:rPr>
          <w:rFonts w:ascii="Times New Roman" w:hAnsi="Times New Roman" w:cs="Times New Roman"/>
        </w:rPr>
        <w:t>.</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6.2. Настоящий Договор составлен в двух экземплярах, имеющих равную юридическую силу, по одному для каждой из Сторон.</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существенных изменениях.</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6.5. Споры, не урегулированные путем переговоров, разрешаются в судебном порядке, установленном законодательством Российской Федерации.</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D635E" w:rsidRDefault="002D635E" w:rsidP="002D635E">
      <w:pPr>
        <w:pStyle w:val="ConsPlusNormal"/>
        <w:jc w:val="both"/>
        <w:rPr>
          <w:rFonts w:ascii="Times New Roman" w:hAnsi="Times New Roman" w:cs="Times New Roman"/>
        </w:rPr>
      </w:pPr>
      <w:r>
        <w:rPr>
          <w:rFonts w:ascii="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rsidR="002D635E" w:rsidRDefault="002D635E" w:rsidP="002D635E">
      <w:pPr>
        <w:pStyle w:val="ConsPlusNormal"/>
        <w:jc w:val="both"/>
        <w:rPr>
          <w:rFonts w:ascii="Times New Roman" w:hAnsi="Times New Roman" w:cs="Times New Roman"/>
        </w:rPr>
      </w:pPr>
    </w:p>
    <w:p w:rsidR="002D635E" w:rsidRDefault="002D635E" w:rsidP="002D635E">
      <w:pPr>
        <w:pStyle w:val="ConsPlusNormal"/>
        <w:jc w:val="both"/>
        <w:rPr>
          <w:rFonts w:ascii="Times New Roman" w:hAnsi="Times New Roman" w:cs="Times New Roman"/>
        </w:rPr>
      </w:pPr>
    </w:p>
    <w:p w:rsidR="002D635E" w:rsidRDefault="002D635E" w:rsidP="002D635E">
      <w:pPr>
        <w:pStyle w:val="ConsPlusNormal"/>
        <w:jc w:val="both"/>
        <w:rPr>
          <w:rFonts w:ascii="Times New Roman" w:hAnsi="Times New Roman" w:cs="Times New Roman"/>
        </w:rPr>
      </w:pPr>
    </w:p>
    <w:p w:rsidR="002D635E" w:rsidRDefault="002D635E" w:rsidP="002D635E">
      <w:pPr>
        <w:pStyle w:val="ConsPlusNormal"/>
        <w:jc w:val="both"/>
        <w:rPr>
          <w:rFonts w:ascii="Times New Roman" w:hAnsi="Times New Roman" w:cs="Times New Roman"/>
        </w:rPr>
      </w:pPr>
    </w:p>
    <w:p w:rsidR="002D635E" w:rsidRDefault="002D635E" w:rsidP="002D635E">
      <w:pPr>
        <w:pStyle w:val="ConsPlusNormal"/>
        <w:jc w:val="both"/>
        <w:rPr>
          <w:rFonts w:ascii="Times New Roman" w:hAnsi="Times New Roman" w:cs="Times New Roman"/>
        </w:rPr>
      </w:pPr>
    </w:p>
    <w:p w:rsidR="002D635E" w:rsidRDefault="002D635E" w:rsidP="002D635E">
      <w:pPr>
        <w:pStyle w:val="ConsPlusNormal"/>
        <w:jc w:val="both"/>
        <w:rPr>
          <w:rFonts w:ascii="Times New Roman" w:hAnsi="Times New Roman" w:cs="Times New Roman"/>
        </w:rPr>
      </w:pPr>
    </w:p>
    <w:p w:rsidR="002D635E" w:rsidRDefault="002D635E" w:rsidP="002D635E">
      <w:pPr>
        <w:pStyle w:val="ConsPlusNormal"/>
        <w:jc w:val="both"/>
        <w:rPr>
          <w:rFonts w:ascii="Times New Roman" w:hAnsi="Times New Roman" w:cs="Times New Roman"/>
        </w:rPr>
      </w:pPr>
    </w:p>
    <w:p w:rsidR="002D635E" w:rsidRDefault="002D635E" w:rsidP="002D635E">
      <w:pPr>
        <w:pStyle w:val="ConsPlusNormal"/>
        <w:jc w:val="center"/>
        <w:outlineLvl w:val="1"/>
        <w:rPr>
          <w:rFonts w:ascii="Times New Roman" w:hAnsi="Times New Roman" w:cs="Times New Roman"/>
          <w:b/>
        </w:rPr>
      </w:pPr>
      <w:bookmarkStart w:id="9" w:name="Par229"/>
      <w:bookmarkEnd w:id="9"/>
      <w:r>
        <w:rPr>
          <w:rFonts w:ascii="Times New Roman" w:hAnsi="Times New Roman" w:cs="Times New Roman"/>
          <w:b/>
        </w:rPr>
        <w:t>7. Реквизиты и подписи сторон</w:t>
      </w:r>
    </w:p>
    <w:p w:rsidR="002D635E" w:rsidRDefault="002D635E" w:rsidP="002D635E">
      <w:pPr>
        <w:pStyle w:val="ConsPlusNormal"/>
        <w:jc w:val="center"/>
        <w:outlineLvl w:val="1"/>
        <w:rPr>
          <w:rFonts w:ascii="Times New Roman" w:hAnsi="Times New Roman" w:cs="Times New Roman"/>
          <w:b/>
          <w:sz w:val="10"/>
          <w:szCs w:val="10"/>
        </w:rPr>
      </w:pPr>
    </w:p>
    <w:tbl>
      <w:tblPr>
        <w:tblW w:w="10845" w:type="dxa"/>
        <w:tblInd w:w="108" w:type="dxa"/>
        <w:tblLayout w:type="fixed"/>
        <w:tblLook w:val="04A0" w:firstRow="1" w:lastRow="0" w:firstColumn="1" w:lastColumn="0" w:noHBand="0" w:noVBand="1"/>
      </w:tblPr>
      <w:tblGrid>
        <w:gridCol w:w="5643"/>
        <w:gridCol w:w="5202"/>
      </w:tblGrid>
      <w:tr w:rsidR="002D635E" w:rsidTr="002D635E">
        <w:trPr>
          <w:trHeight w:val="80"/>
        </w:trPr>
        <w:tc>
          <w:tcPr>
            <w:tcW w:w="5647" w:type="dxa"/>
            <w:hideMark/>
          </w:tcPr>
          <w:p w:rsidR="002D635E" w:rsidRDefault="002D635E">
            <w:pPr>
              <w:pStyle w:val="Default"/>
              <w:rPr>
                <w:rFonts w:ascii="Times New Roman" w:hAnsi="Times New Roman" w:cs="Times New Roman"/>
                <w:b/>
                <w:bCs/>
                <w:sz w:val="18"/>
                <w:szCs w:val="18"/>
              </w:rPr>
            </w:pPr>
            <w:r>
              <w:rPr>
                <w:rFonts w:ascii="Times New Roman" w:hAnsi="Times New Roman" w:cs="Times New Roman"/>
                <w:b/>
                <w:bCs/>
                <w:sz w:val="18"/>
                <w:szCs w:val="18"/>
              </w:rPr>
              <w:t xml:space="preserve">Исполнитель </w:t>
            </w:r>
          </w:p>
        </w:tc>
        <w:tc>
          <w:tcPr>
            <w:tcW w:w="5205" w:type="dxa"/>
            <w:hideMark/>
          </w:tcPr>
          <w:p w:rsidR="002D635E" w:rsidRDefault="002D635E">
            <w:pPr>
              <w:pStyle w:val="Default"/>
              <w:rPr>
                <w:rFonts w:ascii="Times New Roman" w:hAnsi="Times New Roman" w:cs="Times New Roman"/>
                <w:b/>
                <w:bCs/>
                <w:sz w:val="18"/>
                <w:szCs w:val="18"/>
              </w:rPr>
            </w:pPr>
            <w:r>
              <w:rPr>
                <w:rFonts w:ascii="Times New Roman" w:hAnsi="Times New Roman" w:cs="Times New Roman"/>
                <w:b/>
                <w:bCs/>
                <w:sz w:val="18"/>
                <w:szCs w:val="18"/>
              </w:rPr>
              <w:t xml:space="preserve">Заказчик </w:t>
            </w:r>
          </w:p>
        </w:tc>
      </w:tr>
      <w:tr w:rsidR="002D635E" w:rsidTr="002D635E">
        <w:trPr>
          <w:trHeight w:val="467"/>
        </w:trPr>
        <w:tc>
          <w:tcPr>
            <w:tcW w:w="5647" w:type="dxa"/>
          </w:tcPr>
          <w:p w:rsidR="002D635E" w:rsidRDefault="002D635E">
            <w:pPr>
              <w:pStyle w:val="Default"/>
              <w:rPr>
                <w:rFonts w:ascii="Times New Roman" w:hAnsi="Times New Roman" w:cs="Times New Roman"/>
                <w:b/>
                <w:bCs/>
                <w:sz w:val="20"/>
                <w:szCs w:val="20"/>
              </w:rPr>
            </w:pPr>
          </w:p>
        </w:tc>
        <w:tc>
          <w:tcPr>
            <w:tcW w:w="5205" w:type="dxa"/>
            <w:hideMark/>
          </w:tcPr>
          <w:p w:rsidR="002D635E" w:rsidRDefault="002D635E">
            <w:pPr>
              <w:pStyle w:val="Default"/>
              <w:rPr>
                <w:rFonts w:ascii="Times New Roman" w:hAnsi="Times New Roman" w:cs="Times New Roman"/>
                <w:b/>
                <w:sz w:val="18"/>
                <w:szCs w:val="18"/>
              </w:rPr>
            </w:pPr>
            <w:r>
              <w:rPr>
                <w:rFonts w:ascii="Times New Roman" w:hAnsi="Times New Roman" w:cs="Times New Roman"/>
                <w:b/>
                <w:sz w:val="18"/>
                <w:szCs w:val="18"/>
              </w:rPr>
              <w:t xml:space="preserve">Ф.И.О. </w:t>
            </w:r>
          </w:p>
        </w:tc>
      </w:tr>
      <w:tr w:rsidR="002D635E" w:rsidTr="002D635E">
        <w:trPr>
          <w:trHeight w:val="1779"/>
        </w:trPr>
        <w:tc>
          <w:tcPr>
            <w:tcW w:w="5647" w:type="dxa"/>
            <w:vMerge w:val="restart"/>
          </w:tcPr>
          <w:p w:rsidR="002D635E" w:rsidRDefault="002D635E">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Муниципальное бюджетное дошкольное образовательное учреждение – детский сад </w:t>
            </w:r>
          </w:p>
          <w:p w:rsidR="002D635E" w:rsidRDefault="002D635E">
            <w:pPr>
              <w:pStyle w:val="Default"/>
              <w:rPr>
                <w:rFonts w:ascii="Times New Roman" w:hAnsi="Times New Roman"/>
                <w:sz w:val="20"/>
                <w:szCs w:val="20"/>
              </w:rPr>
            </w:pPr>
            <w:r>
              <w:rPr>
                <w:rFonts w:ascii="Times New Roman" w:hAnsi="Times New Roman" w:cs="Times New Roman"/>
                <w:sz w:val="20"/>
                <w:szCs w:val="20"/>
              </w:rPr>
              <w:t>комбинированного вида № 302</w:t>
            </w:r>
          </w:p>
          <w:p w:rsidR="002D635E" w:rsidRDefault="002D635E">
            <w:pPr>
              <w:spacing w:after="0" w:line="240" w:lineRule="auto"/>
              <w:rPr>
                <w:rFonts w:ascii="Times New Roman" w:hAnsi="Times New Roman"/>
                <w:sz w:val="20"/>
                <w:szCs w:val="20"/>
              </w:rPr>
            </w:pPr>
            <w:r>
              <w:rPr>
                <w:rFonts w:ascii="Times New Roman" w:hAnsi="Times New Roman"/>
                <w:sz w:val="20"/>
                <w:szCs w:val="20"/>
              </w:rPr>
              <w:t xml:space="preserve">Юридический адрес:620086, город Екатеринбург, </w:t>
            </w:r>
          </w:p>
          <w:p w:rsidR="002D635E" w:rsidRDefault="002D635E">
            <w:pPr>
              <w:spacing w:after="0" w:line="240" w:lineRule="auto"/>
              <w:rPr>
                <w:rFonts w:ascii="Times New Roman" w:hAnsi="Times New Roman"/>
                <w:sz w:val="20"/>
                <w:szCs w:val="20"/>
              </w:rPr>
            </w:pPr>
            <w:r>
              <w:rPr>
                <w:rFonts w:ascii="Times New Roman" w:hAnsi="Times New Roman"/>
                <w:sz w:val="20"/>
                <w:szCs w:val="20"/>
              </w:rPr>
              <w:t>ул. Посадская, 30, кор.4</w:t>
            </w:r>
          </w:p>
          <w:p w:rsidR="002D635E" w:rsidRDefault="002D635E">
            <w:pPr>
              <w:spacing w:after="0" w:line="240" w:lineRule="auto"/>
              <w:ind w:right="996"/>
              <w:rPr>
                <w:rFonts w:ascii="Times New Roman" w:hAnsi="Times New Roman"/>
                <w:sz w:val="20"/>
                <w:szCs w:val="20"/>
              </w:rPr>
            </w:pPr>
            <w:r>
              <w:rPr>
                <w:rFonts w:ascii="Times New Roman" w:hAnsi="Times New Roman"/>
                <w:sz w:val="20"/>
                <w:szCs w:val="20"/>
              </w:rPr>
              <w:t>Телефон: 8(343) 234-74-60</w:t>
            </w:r>
          </w:p>
          <w:p w:rsidR="002D635E" w:rsidRDefault="002D635E">
            <w:pPr>
              <w:spacing w:after="0" w:line="240" w:lineRule="auto"/>
              <w:ind w:right="996"/>
              <w:rPr>
                <w:rFonts w:ascii="Times New Roman" w:hAnsi="Times New Roman"/>
                <w:sz w:val="20"/>
                <w:szCs w:val="20"/>
              </w:rPr>
            </w:pPr>
            <w:r>
              <w:rPr>
                <w:rFonts w:ascii="Times New Roman" w:hAnsi="Times New Roman"/>
                <w:sz w:val="20"/>
                <w:szCs w:val="20"/>
              </w:rPr>
              <w:t>Банковские реквизиты:</w:t>
            </w:r>
          </w:p>
          <w:p w:rsidR="002D635E" w:rsidRDefault="002D635E">
            <w:pPr>
              <w:spacing w:after="0" w:line="240" w:lineRule="auto"/>
              <w:rPr>
                <w:rFonts w:ascii="Times New Roman" w:hAnsi="Times New Roman"/>
                <w:sz w:val="18"/>
                <w:szCs w:val="18"/>
              </w:rPr>
            </w:pPr>
            <w:r>
              <w:rPr>
                <w:rFonts w:ascii="Times New Roman" w:hAnsi="Times New Roman"/>
                <w:sz w:val="18"/>
                <w:szCs w:val="18"/>
              </w:rPr>
              <w:t>ИНН/КПП 6658220359/665801001</w:t>
            </w:r>
          </w:p>
          <w:p w:rsidR="002D635E" w:rsidRDefault="002D635E">
            <w:pPr>
              <w:spacing w:after="0" w:line="240" w:lineRule="auto"/>
              <w:rPr>
                <w:rFonts w:ascii="Times New Roman" w:hAnsi="Times New Roman"/>
                <w:sz w:val="20"/>
                <w:szCs w:val="20"/>
              </w:rPr>
            </w:pPr>
            <w:r>
              <w:rPr>
                <w:rFonts w:ascii="Times New Roman" w:hAnsi="Times New Roman"/>
                <w:sz w:val="20"/>
                <w:szCs w:val="20"/>
              </w:rPr>
              <w:t xml:space="preserve">Департамент финансов Екатеринбурга, (МБДОУ – детский сад комбинированного вида № 302,  </w:t>
            </w:r>
          </w:p>
          <w:p w:rsidR="002D635E" w:rsidRDefault="002D635E">
            <w:pPr>
              <w:spacing w:after="0" w:line="240" w:lineRule="auto"/>
              <w:rPr>
                <w:rFonts w:ascii="Times New Roman" w:hAnsi="Times New Roman"/>
                <w:sz w:val="20"/>
                <w:szCs w:val="20"/>
              </w:rPr>
            </w:pPr>
            <w:r>
              <w:rPr>
                <w:rFonts w:ascii="Times New Roman" w:hAnsi="Times New Roman"/>
                <w:color w:val="000000"/>
                <w:sz w:val="20"/>
                <w:szCs w:val="20"/>
              </w:rPr>
              <w:t>л/</w:t>
            </w: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xml:space="preserve"> 49061004051, 49061104051</w:t>
            </w:r>
            <w:r>
              <w:rPr>
                <w:rFonts w:ascii="Times New Roman" w:hAnsi="Times New Roman"/>
                <w:sz w:val="20"/>
                <w:szCs w:val="20"/>
              </w:rPr>
              <w:t xml:space="preserve">)                              </w:t>
            </w:r>
          </w:p>
          <w:p w:rsidR="002D635E" w:rsidRDefault="002D635E">
            <w:pPr>
              <w:spacing w:after="0" w:line="240" w:lineRule="auto"/>
              <w:rPr>
                <w:rFonts w:ascii="Times New Roman" w:hAnsi="Times New Roman"/>
                <w:color w:val="000000"/>
                <w:sz w:val="20"/>
                <w:szCs w:val="20"/>
              </w:rPr>
            </w:pPr>
            <w:r>
              <w:rPr>
                <w:rFonts w:ascii="Times New Roman" w:hAnsi="Times New Roman"/>
                <w:sz w:val="20"/>
                <w:szCs w:val="20"/>
              </w:rPr>
              <w:t>Р/</w:t>
            </w:r>
            <w:proofErr w:type="spellStart"/>
            <w:r>
              <w:rPr>
                <w:rFonts w:ascii="Times New Roman" w:hAnsi="Times New Roman"/>
                <w:sz w:val="20"/>
                <w:szCs w:val="20"/>
              </w:rPr>
              <w:t>сч</w:t>
            </w:r>
            <w:proofErr w:type="spellEnd"/>
            <w:r>
              <w:rPr>
                <w:rFonts w:ascii="Times New Roman" w:hAnsi="Times New Roman"/>
                <w:color w:val="000000"/>
                <w:sz w:val="20"/>
                <w:szCs w:val="20"/>
              </w:rPr>
              <w:t xml:space="preserve">. 03234.643.6.5701.0006200 </w:t>
            </w:r>
          </w:p>
          <w:p w:rsidR="002D635E" w:rsidRDefault="002D635E">
            <w:pPr>
              <w:spacing w:after="0" w:line="240" w:lineRule="auto"/>
              <w:rPr>
                <w:rFonts w:ascii="Times New Roman" w:hAnsi="Times New Roman"/>
                <w:color w:val="000000"/>
                <w:sz w:val="20"/>
                <w:szCs w:val="20"/>
              </w:rPr>
            </w:pPr>
            <w:r>
              <w:rPr>
                <w:rFonts w:ascii="Times New Roman" w:hAnsi="Times New Roman"/>
                <w:color w:val="000000"/>
                <w:sz w:val="20"/>
                <w:szCs w:val="20"/>
              </w:rPr>
              <w:t>к/</w:t>
            </w: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40102810645370000054</w:t>
            </w:r>
          </w:p>
          <w:p w:rsidR="002D635E" w:rsidRDefault="002D635E">
            <w:pPr>
              <w:spacing w:after="0" w:line="240" w:lineRule="auto"/>
              <w:rPr>
                <w:rFonts w:ascii="Times New Roman" w:hAnsi="Times New Roman"/>
                <w:sz w:val="20"/>
                <w:szCs w:val="20"/>
              </w:rPr>
            </w:pPr>
            <w:r>
              <w:rPr>
                <w:rFonts w:ascii="Times New Roman" w:hAnsi="Times New Roman"/>
                <w:sz w:val="20"/>
                <w:szCs w:val="20"/>
              </w:rPr>
              <w:t xml:space="preserve">Уральское ГУ Банка России//УФК по Свердловской </w:t>
            </w:r>
            <w:proofErr w:type="gramStart"/>
            <w:r>
              <w:rPr>
                <w:rFonts w:ascii="Times New Roman" w:hAnsi="Times New Roman"/>
                <w:sz w:val="20"/>
                <w:szCs w:val="20"/>
              </w:rPr>
              <w:t>области  г.</w:t>
            </w:r>
            <w:proofErr w:type="gramEnd"/>
            <w:r>
              <w:rPr>
                <w:rFonts w:ascii="Times New Roman" w:hAnsi="Times New Roman"/>
                <w:sz w:val="20"/>
                <w:szCs w:val="20"/>
              </w:rPr>
              <w:t xml:space="preserve"> Екатеринбург</w:t>
            </w:r>
          </w:p>
          <w:p w:rsidR="002D635E" w:rsidRDefault="002D635E">
            <w:pPr>
              <w:spacing w:after="0" w:line="240" w:lineRule="auto"/>
              <w:rPr>
                <w:rFonts w:ascii="Times New Roman" w:hAnsi="Times New Roman"/>
                <w:color w:val="000000"/>
                <w:sz w:val="20"/>
                <w:szCs w:val="20"/>
              </w:rPr>
            </w:pPr>
            <w:r>
              <w:rPr>
                <w:rFonts w:ascii="Times New Roman" w:hAnsi="Times New Roman"/>
                <w:color w:val="000000"/>
                <w:sz w:val="20"/>
                <w:szCs w:val="20"/>
              </w:rPr>
              <w:t>БИК 046577001</w:t>
            </w:r>
          </w:p>
          <w:p w:rsidR="002D635E" w:rsidRDefault="002D635E">
            <w:pPr>
              <w:spacing w:after="0" w:line="240" w:lineRule="auto"/>
              <w:rPr>
                <w:rFonts w:ascii="Times New Roman" w:hAnsi="Times New Roman"/>
                <w:color w:val="000000"/>
                <w:sz w:val="20"/>
                <w:szCs w:val="20"/>
              </w:rPr>
            </w:pPr>
            <w:r>
              <w:rPr>
                <w:rFonts w:ascii="Times New Roman" w:hAnsi="Times New Roman"/>
                <w:color w:val="000000"/>
                <w:sz w:val="20"/>
                <w:szCs w:val="20"/>
              </w:rPr>
              <w:t>ОКАТО 65401364000</w:t>
            </w:r>
          </w:p>
          <w:p w:rsidR="002D635E" w:rsidRDefault="002D635E">
            <w:pPr>
              <w:spacing w:after="0" w:line="240" w:lineRule="auto"/>
              <w:rPr>
                <w:rFonts w:ascii="Times New Roman" w:hAnsi="Times New Roman"/>
                <w:color w:val="000000"/>
                <w:sz w:val="20"/>
                <w:szCs w:val="20"/>
              </w:rPr>
            </w:pPr>
            <w:r>
              <w:rPr>
                <w:rFonts w:ascii="Times New Roman" w:hAnsi="Times New Roman"/>
                <w:color w:val="000000"/>
                <w:sz w:val="20"/>
                <w:szCs w:val="20"/>
              </w:rPr>
              <w:t>ОКТМО 65701000001</w:t>
            </w:r>
          </w:p>
          <w:p w:rsidR="002D635E" w:rsidRDefault="002D635E">
            <w:pPr>
              <w:spacing w:after="0" w:line="240" w:lineRule="auto"/>
              <w:rPr>
                <w:rFonts w:ascii="Times New Roman" w:hAnsi="Times New Roman"/>
                <w:color w:val="000000"/>
                <w:sz w:val="20"/>
                <w:szCs w:val="20"/>
              </w:rPr>
            </w:pPr>
            <w:r>
              <w:rPr>
                <w:rFonts w:ascii="Times New Roman" w:hAnsi="Times New Roman"/>
                <w:color w:val="000000"/>
                <w:sz w:val="20"/>
                <w:szCs w:val="20"/>
              </w:rPr>
              <w:t>КБК 90630500000040000180</w:t>
            </w:r>
          </w:p>
          <w:p w:rsidR="002D635E" w:rsidRDefault="002D635E">
            <w:pPr>
              <w:spacing w:after="0" w:line="240" w:lineRule="auto"/>
              <w:rPr>
                <w:rFonts w:ascii="Times New Roman" w:hAnsi="Times New Roman"/>
                <w:color w:val="000000"/>
                <w:sz w:val="20"/>
                <w:szCs w:val="20"/>
              </w:rPr>
            </w:pPr>
          </w:p>
          <w:p w:rsidR="002D635E" w:rsidRDefault="002D635E">
            <w:pPr>
              <w:rPr>
                <w:rFonts w:ascii="Times New Roman" w:hAnsi="Times New Roman"/>
                <w:sz w:val="20"/>
                <w:szCs w:val="20"/>
              </w:rPr>
            </w:pPr>
          </w:p>
        </w:tc>
        <w:tc>
          <w:tcPr>
            <w:tcW w:w="5205" w:type="dxa"/>
          </w:tcPr>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 xml:space="preserve">Паспортные данные </w:t>
            </w:r>
          </w:p>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Серия _____________   № ________________</w:t>
            </w:r>
          </w:p>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Выдан: ________________________________</w:t>
            </w:r>
          </w:p>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Дата выдачи: ___________________________</w:t>
            </w:r>
          </w:p>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Адрес места жительства (с индексом):</w:t>
            </w:r>
          </w:p>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_______________________________________</w:t>
            </w:r>
          </w:p>
          <w:p w:rsidR="002D635E" w:rsidRDefault="002D635E">
            <w:pPr>
              <w:pStyle w:val="Default"/>
              <w:rPr>
                <w:rFonts w:ascii="Times New Roman" w:hAnsi="Times New Roman" w:cs="Times New Roman"/>
                <w:sz w:val="18"/>
                <w:szCs w:val="18"/>
              </w:rPr>
            </w:pPr>
          </w:p>
        </w:tc>
      </w:tr>
      <w:tr w:rsidR="002D635E" w:rsidTr="002D635E">
        <w:trPr>
          <w:trHeight w:val="365"/>
        </w:trPr>
        <w:tc>
          <w:tcPr>
            <w:tcW w:w="5647" w:type="dxa"/>
            <w:vMerge/>
            <w:vAlign w:val="center"/>
            <w:hideMark/>
          </w:tcPr>
          <w:p w:rsidR="002D635E" w:rsidRDefault="002D635E">
            <w:pPr>
              <w:spacing w:after="0" w:line="240" w:lineRule="auto"/>
              <w:rPr>
                <w:rFonts w:ascii="Times New Roman" w:hAnsi="Times New Roman"/>
                <w:sz w:val="20"/>
                <w:szCs w:val="20"/>
              </w:rPr>
            </w:pPr>
          </w:p>
        </w:tc>
        <w:tc>
          <w:tcPr>
            <w:tcW w:w="5205" w:type="dxa"/>
            <w:hideMark/>
          </w:tcPr>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Телефон 8______________________________</w:t>
            </w:r>
          </w:p>
        </w:tc>
      </w:tr>
      <w:tr w:rsidR="002D635E" w:rsidTr="002D635E">
        <w:trPr>
          <w:trHeight w:val="748"/>
        </w:trPr>
        <w:tc>
          <w:tcPr>
            <w:tcW w:w="5647" w:type="dxa"/>
          </w:tcPr>
          <w:p w:rsidR="002D635E" w:rsidRDefault="002D635E">
            <w:pPr>
              <w:pStyle w:val="Default"/>
              <w:rPr>
                <w:rFonts w:ascii="Times New Roman" w:hAnsi="Times New Roman" w:cs="Times New Roman"/>
                <w:sz w:val="20"/>
                <w:szCs w:val="20"/>
              </w:rPr>
            </w:pPr>
          </w:p>
        </w:tc>
        <w:tc>
          <w:tcPr>
            <w:tcW w:w="5205" w:type="dxa"/>
            <w:hideMark/>
          </w:tcPr>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подпись __________________/ ____________</w:t>
            </w:r>
          </w:p>
          <w:p w:rsidR="002D635E" w:rsidRDefault="002D635E">
            <w:pPr>
              <w:pStyle w:val="Default"/>
              <w:rPr>
                <w:rFonts w:ascii="Times New Roman" w:hAnsi="Times New Roman" w:cs="Times New Roman"/>
                <w:sz w:val="18"/>
                <w:szCs w:val="18"/>
              </w:rPr>
            </w:pPr>
            <w:r>
              <w:rPr>
                <w:rFonts w:ascii="Times New Roman" w:hAnsi="Times New Roman" w:cs="Times New Roman"/>
                <w:sz w:val="18"/>
                <w:szCs w:val="18"/>
              </w:rPr>
              <w:t xml:space="preserve">                                                       (расшифровка)</w:t>
            </w:r>
          </w:p>
        </w:tc>
      </w:tr>
      <w:tr w:rsidR="002D635E" w:rsidTr="002D635E">
        <w:trPr>
          <w:trHeight w:val="748"/>
        </w:trPr>
        <w:tc>
          <w:tcPr>
            <w:tcW w:w="5647" w:type="dxa"/>
          </w:tcPr>
          <w:p w:rsidR="002D635E" w:rsidRDefault="002D635E">
            <w:pPr>
              <w:pStyle w:val="Default"/>
              <w:rPr>
                <w:rFonts w:ascii="Times New Roman" w:hAnsi="Times New Roman" w:cs="Times New Roman"/>
                <w:sz w:val="20"/>
                <w:szCs w:val="20"/>
              </w:rPr>
            </w:pPr>
            <w:r>
              <w:rPr>
                <w:rFonts w:ascii="Times New Roman" w:hAnsi="Times New Roman" w:cs="Times New Roman"/>
                <w:sz w:val="20"/>
                <w:szCs w:val="20"/>
              </w:rPr>
              <w:t>Заведующий:</w:t>
            </w:r>
          </w:p>
          <w:p w:rsidR="002D635E" w:rsidRDefault="002D635E">
            <w:pPr>
              <w:pStyle w:val="Default"/>
              <w:rPr>
                <w:rFonts w:ascii="Times New Roman" w:hAnsi="Times New Roman" w:cs="Times New Roman"/>
                <w:sz w:val="10"/>
                <w:szCs w:val="10"/>
              </w:rPr>
            </w:pPr>
          </w:p>
          <w:p w:rsidR="002D635E" w:rsidRDefault="002D635E">
            <w:pPr>
              <w:pStyle w:val="Default"/>
              <w:rPr>
                <w:rFonts w:ascii="Times New Roman" w:hAnsi="Times New Roman" w:cs="Times New Roman"/>
                <w:sz w:val="20"/>
                <w:szCs w:val="20"/>
              </w:rPr>
            </w:pPr>
            <w:r>
              <w:rPr>
                <w:rFonts w:ascii="Times New Roman" w:hAnsi="Times New Roman" w:cs="Times New Roman"/>
                <w:sz w:val="20"/>
                <w:szCs w:val="20"/>
              </w:rPr>
              <w:t>___________________ Докучаева А. В.</w:t>
            </w:r>
          </w:p>
          <w:p w:rsidR="002D635E" w:rsidRDefault="002D635E">
            <w:pPr>
              <w:pStyle w:val="Default"/>
              <w:rPr>
                <w:rFonts w:ascii="Times New Roman" w:hAnsi="Times New Roman" w:cs="Times New Roman"/>
                <w:sz w:val="16"/>
                <w:szCs w:val="16"/>
              </w:rPr>
            </w:pPr>
            <w:r>
              <w:rPr>
                <w:rFonts w:ascii="Times New Roman" w:hAnsi="Times New Roman" w:cs="Times New Roman"/>
                <w:sz w:val="16"/>
                <w:szCs w:val="16"/>
              </w:rPr>
              <w:t xml:space="preserve">М.П. </w:t>
            </w:r>
          </w:p>
        </w:tc>
        <w:tc>
          <w:tcPr>
            <w:tcW w:w="5205" w:type="dxa"/>
          </w:tcPr>
          <w:p w:rsidR="002D635E" w:rsidRDefault="002D635E">
            <w:pPr>
              <w:pStyle w:val="Default"/>
              <w:rPr>
                <w:rFonts w:ascii="Times New Roman" w:hAnsi="Times New Roman" w:cs="Times New Roman"/>
                <w:sz w:val="18"/>
                <w:szCs w:val="18"/>
              </w:rPr>
            </w:pPr>
          </w:p>
        </w:tc>
      </w:tr>
    </w:tbl>
    <w:p w:rsidR="002D635E" w:rsidRDefault="002D635E" w:rsidP="002D635E">
      <w:pPr>
        <w:spacing w:after="0"/>
        <w:rPr>
          <w:vanish/>
        </w:rPr>
      </w:pPr>
    </w:p>
    <w:tbl>
      <w:tblPr>
        <w:tblpPr w:leftFromText="180" w:rightFromText="180" w:vertAnchor="text" w:horzAnchor="margin" w:tblpY="16"/>
        <w:tblOverlap w:val="never"/>
        <w:tblW w:w="7665" w:type="dxa"/>
        <w:tblLayout w:type="fixed"/>
        <w:tblLook w:val="04A0" w:firstRow="1" w:lastRow="0" w:firstColumn="1" w:lastColumn="0" w:noHBand="0" w:noVBand="1"/>
      </w:tblPr>
      <w:tblGrid>
        <w:gridCol w:w="7665"/>
      </w:tblGrid>
      <w:tr w:rsidR="002D635E" w:rsidTr="002D635E">
        <w:tc>
          <w:tcPr>
            <w:tcW w:w="7668" w:type="dxa"/>
            <w:hideMark/>
          </w:tcPr>
          <w:p w:rsidR="002D635E" w:rsidRDefault="002D635E">
            <w:pPr>
              <w:shd w:val="clear" w:color="auto" w:fill="FFFFFF"/>
              <w:tabs>
                <w:tab w:val="left" w:leader="underscore" w:pos="2256"/>
                <w:tab w:val="left" w:leader="underscore" w:pos="2976"/>
              </w:tabs>
              <w:spacing w:after="0" w:line="240" w:lineRule="auto"/>
              <w:contextualSpacing/>
              <w:rPr>
                <w:rFonts w:ascii="Times New Roman" w:hAnsi="Times New Roman"/>
                <w:sz w:val="18"/>
                <w:szCs w:val="18"/>
              </w:rPr>
            </w:pPr>
            <w:r>
              <w:rPr>
                <w:rFonts w:ascii="Times New Roman" w:hAnsi="Times New Roman"/>
                <w:sz w:val="18"/>
                <w:szCs w:val="18"/>
              </w:rPr>
              <w:t>С документами, указанными в п. 2.3.1., 2.3.3. настоящего договора, ознакомлен(на)</w:t>
            </w:r>
          </w:p>
          <w:p w:rsidR="002D635E" w:rsidRDefault="002D635E">
            <w:pPr>
              <w:spacing w:after="0" w:line="240" w:lineRule="auto"/>
              <w:contextualSpacing/>
              <w:rPr>
                <w:rFonts w:ascii="Times New Roman" w:hAnsi="Times New Roman"/>
                <w:spacing w:val="-1"/>
                <w:sz w:val="18"/>
                <w:szCs w:val="18"/>
              </w:rPr>
            </w:pPr>
            <w:proofErr w:type="gramStart"/>
            <w:r>
              <w:rPr>
                <w:rFonts w:ascii="Times New Roman" w:hAnsi="Times New Roman"/>
                <w:spacing w:val="-1"/>
                <w:sz w:val="18"/>
                <w:szCs w:val="18"/>
              </w:rPr>
              <w:t>Подпись:  _</w:t>
            </w:r>
            <w:proofErr w:type="gramEnd"/>
            <w:r>
              <w:rPr>
                <w:rFonts w:ascii="Times New Roman" w:hAnsi="Times New Roman"/>
                <w:spacing w:val="-1"/>
                <w:sz w:val="18"/>
                <w:szCs w:val="18"/>
              </w:rPr>
              <w:t>___________/__________________________________ /_________________</w:t>
            </w:r>
          </w:p>
          <w:p w:rsidR="002D635E" w:rsidRDefault="002D635E">
            <w:pPr>
              <w:shd w:val="clear" w:color="auto" w:fill="FFFFFF"/>
              <w:tabs>
                <w:tab w:val="left" w:leader="underscore" w:pos="2256"/>
                <w:tab w:val="left" w:leader="underscore" w:pos="2976"/>
              </w:tabs>
              <w:spacing w:after="0" w:line="240" w:lineRule="auto"/>
              <w:contextualSpacing/>
              <w:rPr>
                <w:rFonts w:ascii="Times New Roman" w:hAnsi="Times New Roman"/>
                <w:sz w:val="18"/>
                <w:szCs w:val="18"/>
              </w:rPr>
            </w:pPr>
            <w:r>
              <w:rPr>
                <w:rFonts w:ascii="Times New Roman" w:hAnsi="Times New Roman"/>
                <w:i/>
                <w:spacing w:val="-1"/>
                <w:sz w:val="18"/>
                <w:szCs w:val="18"/>
              </w:rPr>
              <w:t xml:space="preserve">                                                          (расшифровка </w:t>
            </w:r>
            <w:proofErr w:type="gramStart"/>
            <w:r>
              <w:rPr>
                <w:rFonts w:ascii="Times New Roman" w:hAnsi="Times New Roman"/>
                <w:i/>
                <w:spacing w:val="-1"/>
                <w:sz w:val="18"/>
                <w:szCs w:val="18"/>
              </w:rPr>
              <w:t xml:space="preserve">подписи)   </w:t>
            </w:r>
            <w:proofErr w:type="gramEnd"/>
            <w:r>
              <w:rPr>
                <w:rFonts w:ascii="Times New Roman" w:hAnsi="Times New Roman"/>
                <w:i/>
                <w:spacing w:val="-1"/>
                <w:sz w:val="18"/>
                <w:szCs w:val="18"/>
              </w:rPr>
              <w:t xml:space="preserve">                      (дата)</w:t>
            </w:r>
          </w:p>
          <w:p w:rsidR="002D635E" w:rsidRDefault="002D635E">
            <w:pPr>
              <w:shd w:val="clear" w:color="auto" w:fill="FFFFFF"/>
              <w:spacing w:after="0" w:line="240" w:lineRule="auto"/>
              <w:contextualSpacing/>
              <w:rPr>
                <w:rFonts w:ascii="Times New Roman" w:hAnsi="Times New Roman"/>
                <w:sz w:val="18"/>
                <w:szCs w:val="18"/>
              </w:rPr>
            </w:pPr>
            <w:r>
              <w:rPr>
                <w:rFonts w:ascii="Times New Roman" w:hAnsi="Times New Roman"/>
                <w:sz w:val="18"/>
                <w:szCs w:val="18"/>
              </w:rPr>
              <w:t xml:space="preserve">Экземпляр договора получен на руки </w:t>
            </w:r>
          </w:p>
          <w:p w:rsidR="002D635E" w:rsidRDefault="002D635E">
            <w:pPr>
              <w:spacing w:after="0" w:line="240" w:lineRule="auto"/>
              <w:contextualSpacing/>
              <w:rPr>
                <w:rFonts w:ascii="Times New Roman" w:hAnsi="Times New Roman"/>
                <w:spacing w:val="-1"/>
                <w:sz w:val="18"/>
                <w:szCs w:val="18"/>
              </w:rPr>
            </w:pPr>
            <w:proofErr w:type="gramStart"/>
            <w:r>
              <w:rPr>
                <w:rFonts w:ascii="Times New Roman" w:hAnsi="Times New Roman"/>
                <w:spacing w:val="-1"/>
                <w:sz w:val="18"/>
                <w:szCs w:val="18"/>
              </w:rPr>
              <w:t>Подпись:  _</w:t>
            </w:r>
            <w:proofErr w:type="gramEnd"/>
            <w:r>
              <w:rPr>
                <w:rFonts w:ascii="Times New Roman" w:hAnsi="Times New Roman"/>
                <w:spacing w:val="-1"/>
                <w:sz w:val="18"/>
                <w:szCs w:val="18"/>
              </w:rPr>
              <w:t>___________/__________________________________ /_________________</w:t>
            </w:r>
          </w:p>
          <w:p w:rsidR="002D635E" w:rsidRDefault="002D635E">
            <w:pPr>
              <w:spacing w:after="0" w:line="240" w:lineRule="auto"/>
              <w:contextualSpacing/>
              <w:jc w:val="center"/>
              <w:rPr>
                <w:rFonts w:ascii="Times New Roman" w:hAnsi="Times New Roman"/>
                <w:i/>
                <w:sz w:val="18"/>
                <w:szCs w:val="18"/>
              </w:rPr>
            </w:pPr>
            <w:r>
              <w:rPr>
                <w:rFonts w:ascii="Times New Roman" w:hAnsi="Times New Roman"/>
                <w:i/>
                <w:spacing w:val="-1"/>
                <w:sz w:val="18"/>
                <w:szCs w:val="18"/>
              </w:rPr>
              <w:t xml:space="preserve">                                          (расшифровка подписи)                           (дата)</w:t>
            </w:r>
          </w:p>
        </w:tc>
      </w:tr>
    </w:tbl>
    <w:p w:rsidR="002D635E" w:rsidRDefault="002D635E" w:rsidP="002D635E">
      <w:pPr>
        <w:spacing w:after="0"/>
        <w:rPr>
          <w:vanish/>
        </w:rPr>
      </w:pPr>
    </w:p>
    <w:p w:rsidR="002D635E" w:rsidRDefault="002D635E" w:rsidP="002D635E">
      <w:pPr>
        <w:pStyle w:val="ConsPlusNormal"/>
        <w:ind w:firstLine="540"/>
        <w:jc w:val="both"/>
        <w:rPr>
          <w:rFonts w:ascii="Times New Roman" w:hAnsi="Times New Roman" w:cs="Times New Roman"/>
        </w:rPr>
      </w:pPr>
    </w:p>
    <w:p w:rsidR="002D635E" w:rsidRDefault="002D635E" w:rsidP="002D635E">
      <w:pPr>
        <w:pStyle w:val="ConsPlusNormal"/>
        <w:ind w:firstLine="540"/>
        <w:jc w:val="center"/>
        <w:rPr>
          <w:rFonts w:ascii="Times New Roman" w:hAnsi="Times New Roman" w:cs="Times New Roman"/>
        </w:rPr>
      </w:pPr>
      <w:bookmarkStart w:id="10" w:name="Par253"/>
      <w:bookmarkEnd w:id="10"/>
    </w:p>
    <w:p w:rsidR="002D635E" w:rsidRDefault="002D635E" w:rsidP="002D635E">
      <w:pPr>
        <w:pStyle w:val="ConsPlusNormal"/>
        <w:jc w:val="center"/>
        <w:rPr>
          <w:rFonts w:ascii="Times New Roman" w:hAnsi="Times New Roman" w:cs="Times New Roman"/>
        </w:rPr>
      </w:pPr>
      <w:bookmarkStart w:id="11" w:name="Par278"/>
      <w:bookmarkEnd w:id="11"/>
    </w:p>
    <w:p w:rsidR="00AD3FD5" w:rsidRDefault="00AD3FD5">
      <w:bookmarkStart w:id="12" w:name="_GoBack"/>
      <w:bookmarkEnd w:id="12"/>
    </w:p>
    <w:sectPr w:rsidR="00AD3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06D11"/>
    <w:multiLevelType w:val="hybridMultilevel"/>
    <w:tmpl w:val="5BECDE02"/>
    <w:lvl w:ilvl="0" w:tplc="6A1C35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F1A50D2"/>
    <w:multiLevelType w:val="hybridMultilevel"/>
    <w:tmpl w:val="2D2C3852"/>
    <w:lvl w:ilvl="0" w:tplc="6A1C35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A3"/>
    <w:rsid w:val="002D635E"/>
    <w:rsid w:val="005557A3"/>
    <w:rsid w:val="007F143D"/>
    <w:rsid w:val="00AD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FE80-A545-4584-9BC0-85065BB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5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635E"/>
    <w:rPr>
      <w:color w:val="0563C1" w:themeColor="hyperlink"/>
      <w:u w:val="single"/>
    </w:rPr>
  </w:style>
  <w:style w:type="paragraph" w:styleId="a4">
    <w:name w:val="List Paragraph"/>
    <w:basedOn w:val="a"/>
    <w:uiPriority w:val="34"/>
    <w:qFormat/>
    <w:rsid w:val="002D635E"/>
    <w:pPr>
      <w:ind w:left="720"/>
      <w:contextualSpacing/>
    </w:pPr>
    <w:rPr>
      <w:rFonts w:eastAsia="Calibri"/>
      <w:lang w:eastAsia="en-US"/>
    </w:rPr>
  </w:style>
  <w:style w:type="paragraph" w:customStyle="1" w:styleId="ConsPlusNormal">
    <w:name w:val="ConsPlusNormal"/>
    <w:rsid w:val="002D63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D6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D635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84;&#1087;&#1083;&#1077;&#1082;&#1090;&#1086;&#1074;&#1072;&#1085;&#1080;&#1077;%202021\&#1044;&#1086;&#1075;&#1086;&#1074;&#1086;&#1088;-&#1086;&#1073;-&#1086;&#1073;&#1088;&#1072;&#1079;&#1086;&#1074;&#1072;&#1085;&#1080;&#1080;-&#1087;&#1086;-&#1086;&#1073;&#1088;&#1072;&#1079;&#1086;&#1074;&#1072;&#1090;&#1077;&#1083;&#1100;&#1085;&#1099;&#1084;-&#1087;&#1088;&#1086;&#1075;&#1088;&#1072;&#1084;&#1084;&#1072;&#1084;-&#1076;&#1086;&#1096;&#1082;&#1086;&#1083;&#1100;&#1085;&#1086;&#1075;&#1086;-&#1086;&#1073;&#1088;&#1072;&#1079;&#1086;&#1074;&#1072;&#1085;&#1080;&#1103;.doc" TargetMode="External"/><Relationship Id="rId3" Type="http://schemas.openxmlformats.org/officeDocument/2006/relationships/settings" Target="settings.xml"/><Relationship Id="rId7" Type="http://schemas.openxmlformats.org/officeDocument/2006/relationships/hyperlink" Target="file:///D:\&#1050;&#1086;&#1084;&#1087;&#1083;&#1077;&#1082;&#1090;&#1086;&#1074;&#1072;&#1085;&#1080;&#1077;%202021\&#1044;&#1086;&#1075;&#1086;&#1074;&#1086;&#1088;-&#1086;&#1073;-&#1086;&#1073;&#1088;&#1072;&#1079;&#1086;&#1074;&#1072;&#1085;&#1080;&#1080;-&#1087;&#1086;-&#1086;&#1073;&#1088;&#1072;&#1079;&#1086;&#1074;&#1072;&#1090;&#1077;&#1083;&#1100;&#1085;&#1099;&#1084;-&#1087;&#1088;&#1086;&#1075;&#1088;&#1072;&#1084;&#1084;&#1072;&#1084;-&#1076;&#1086;&#1096;&#1082;&#1086;&#1083;&#1100;&#1085;&#1086;&#1075;&#1086;-&#1086;&#1073;&#1088;&#1072;&#1079;&#1086;&#1074;&#1072;&#1085;&#1080;&#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0;&#1086;&#1084;&#1087;&#1083;&#1077;&#1082;&#1090;&#1086;&#1074;&#1072;&#1085;&#1080;&#1077;%202021\&#1044;&#1086;&#1075;&#1086;&#1074;&#1086;&#1088;-&#1086;&#1073;-&#1086;&#1073;&#1088;&#1072;&#1079;&#1086;&#1074;&#1072;&#1085;&#1080;&#1080;-&#1087;&#1086;-&#1086;&#1073;&#1088;&#1072;&#1079;&#1086;&#1074;&#1072;&#1090;&#1077;&#1083;&#1100;&#1085;&#1099;&#1084;-&#1087;&#1088;&#1086;&#1075;&#1088;&#1072;&#1084;&#1084;&#1072;&#1084;-&#1076;&#1086;&#1096;&#1082;&#1086;&#1083;&#1100;&#1085;&#1086;&#1075;&#1086;-&#1086;&#1073;&#1088;&#1072;&#1079;&#1086;&#1074;&#1072;&#1085;&#1080;&#1103;.doc" TargetMode="External"/><Relationship Id="rId11" Type="http://schemas.openxmlformats.org/officeDocument/2006/relationships/theme" Target="theme/theme1.xml"/><Relationship Id="rId5" Type="http://schemas.openxmlformats.org/officeDocument/2006/relationships/hyperlink" Target="file:///D:\&#1050;&#1086;&#1084;&#1087;&#1083;&#1077;&#1082;&#1090;&#1086;&#1074;&#1072;&#1085;&#1080;&#1077;%202021\&#1044;&#1086;&#1075;&#1086;&#1074;&#1086;&#1088;-&#1086;&#1073;-&#1086;&#1073;&#1088;&#1072;&#1079;&#1086;&#1074;&#1072;&#1085;&#1080;&#1080;-&#1087;&#1086;-&#1086;&#1073;&#1088;&#1072;&#1079;&#1086;&#1074;&#1072;&#1090;&#1077;&#1083;&#1100;&#1085;&#1099;&#1084;-&#1087;&#1088;&#1086;&#1075;&#1088;&#1072;&#1084;&#1084;&#1072;&#1084;-&#1076;&#1086;&#1096;&#1082;&#1086;&#1083;&#1100;&#1085;&#1086;&#1075;&#1086;-&#1086;&#1073;&#1088;&#1072;&#1079;&#1086;&#1074;&#1072;&#1085;&#1080;&#1103;.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0;&#1086;&#1084;&#1087;&#1083;&#1077;&#1082;&#1090;&#1086;&#1074;&#1072;&#1085;&#1080;&#1077;%202021\&#1044;&#1086;&#1075;&#1086;&#1074;&#1086;&#1088;-&#1086;&#1073;-&#1086;&#1073;&#1088;&#1072;&#1079;&#1086;&#1074;&#1072;&#1085;&#1080;&#1080;-&#1087;&#1086;-&#1086;&#1073;&#1088;&#1072;&#1079;&#1086;&#1074;&#1072;&#1090;&#1077;&#1083;&#1100;&#1085;&#1099;&#1084;-&#1087;&#1088;&#1086;&#1075;&#1088;&#1072;&#1084;&#1084;&#1072;&#1084;-&#1076;&#1086;&#1096;&#1082;&#1086;&#1083;&#1100;&#1085;&#1086;&#1075;&#1086;-&#1086;&#1073;&#1088;&#1072;&#1079;&#1086;&#1074;&#1072;&#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3090</Words>
  <Characters>17614</Characters>
  <Application>Microsoft Office Word</Application>
  <DocSecurity>0</DocSecurity>
  <Lines>146</Lines>
  <Paragraphs>41</Paragraphs>
  <ScaleCrop>false</ScaleCrop>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2021-08-18T12:48:00Z</dcterms:created>
  <dcterms:modified xsi:type="dcterms:W3CDTF">2021-08-18T12:48:00Z</dcterms:modified>
</cp:coreProperties>
</file>